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F8710B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ДЕПАРТАМЕНТ ОБРАЗОВАНИЯ И НАУКИ ГОРОДА МОСКВЫ</w:t>
      </w:r>
    </w:p>
    <w:p w14:paraId="5C159513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ГОСУДАРСТВЕННОЕ БЮДЖЕТНОЕ ПРОФЕССИОНАЛЬНОЕ ОБРАЗОВАТЕЛЬНОЕ УЧРЕЖДЕНИЕ ГОРОДА МОСКВЫ</w:t>
      </w:r>
    </w:p>
    <w:p w14:paraId="4304F130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 xml:space="preserve">«МОСКОВСКИЙ АВТОМОБИЛЬНО-ДОРОЖНЫЙ КОЛЛЕДЖ </w:t>
      </w:r>
    </w:p>
    <w:p w14:paraId="2FA59EDF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95595E">
        <w:rPr>
          <w:rFonts w:ascii="Times New Roman" w:hAnsi="Times New Roman"/>
          <w:sz w:val="24"/>
          <w:szCs w:val="24"/>
        </w:rPr>
        <w:t>ИМ. А. А. НИКОЛАЕВА»</w:t>
      </w:r>
    </w:p>
    <w:p w14:paraId="7FCCA215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6872EDFF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C213EE8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2771A01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E2D7C64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209F4F9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307DCFC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FB571EF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EE0B51D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D910AD5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0593312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4908FB07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78930BF0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3C3DF292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ЭКЗАМЕНАЦИОННАЯ РАБОТА</w:t>
      </w:r>
    </w:p>
    <w:p w14:paraId="2F8F9299" w14:textId="77777777" w:rsidR="00EE399B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31F7BCF8" w14:textId="6EEA9648" w:rsidR="00EE399B" w:rsidRDefault="007B29BD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Тема</w:t>
      </w:r>
      <w:r w:rsidR="00EE399B">
        <w:rPr>
          <w:rFonts w:ascii="Times New Roman" w:hAnsi="Times New Roman"/>
          <w:b/>
          <w:sz w:val="32"/>
          <w:szCs w:val="32"/>
        </w:rPr>
        <w:t>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7B29BD">
        <w:rPr>
          <w:rFonts w:ascii="Times New Roman" w:hAnsi="Times New Roman"/>
          <w:b/>
          <w:sz w:val="28"/>
          <w:szCs w:val="28"/>
        </w:rPr>
        <w:t>Концепция проектной части разработки ПО «</w:t>
      </w:r>
      <w:r w:rsidR="00A47FB9">
        <w:rPr>
          <w:rFonts w:ascii="Times New Roman" w:hAnsi="Times New Roman"/>
          <w:b/>
          <w:sz w:val="28"/>
          <w:szCs w:val="28"/>
        </w:rPr>
        <w:t>Автосервис для электромобилей</w:t>
      </w:r>
      <w:r w:rsidR="00A47FB9" w:rsidRPr="00A47FB9">
        <w:rPr>
          <w:rFonts w:ascii="Times New Roman" w:hAnsi="Times New Roman"/>
          <w:b/>
          <w:sz w:val="28"/>
          <w:szCs w:val="28"/>
        </w:rPr>
        <w:t xml:space="preserve"> </w:t>
      </w:r>
      <w:r w:rsidR="00A47FB9">
        <w:rPr>
          <w:rFonts w:ascii="Times New Roman" w:hAnsi="Times New Roman"/>
          <w:b/>
          <w:sz w:val="28"/>
          <w:szCs w:val="28"/>
          <w:lang w:val="en-US"/>
        </w:rPr>
        <w:t>ElectroFIX</w:t>
      </w:r>
      <w:r w:rsidR="00A47FB9">
        <w:rPr>
          <w:rFonts w:ascii="Times New Roman" w:hAnsi="Times New Roman"/>
          <w:b/>
          <w:sz w:val="28"/>
          <w:szCs w:val="28"/>
        </w:rPr>
        <w:t xml:space="preserve"> </w:t>
      </w:r>
      <w:r w:rsidRPr="00A47FB9">
        <w:rPr>
          <w:rFonts w:ascii="Times New Roman" w:hAnsi="Times New Roman"/>
          <w:b/>
          <w:sz w:val="28"/>
          <w:szCs w:val="28"/>
        </w:rPr>
        <w:t>»</w:t>
      </w:r>
    </w:p>
    <w:p w14:paraId="08193137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4981CA85" w14:textId="77777777" w:rsidR="00EE399B" w:rsidRDefault="00EE399B" w:rsidP="00EE399B">
      <w:pPr>
        <w:spacing w:after="0" w:line="240" w:lineRule="auto"/>
        <w:ind w:left="567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32"/>
          <w:szCs w:val="32"/>
        </w:rPr>
        <w:t xml:space="preserve"> </w:t>
      </w:r>
    </w:p>
    <w:p w14:paraId="13432B5B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95595E">
        <w:rPr>
          <w:rFonts w:ascii="Times New Roman" w:hAnsi="Times New Roman"/>
          <w:b/>
          <w:sz w:val="32"/>
          <w:szCs w:val="32"/>
        </w:rPr>
        <w:t>МДК.02.01 Технология разработки программного обеспечения</w:t>
      </w:r>
    </w:p>
    <w:p w14:paraId="12E31023" w14:textId="77777777" w:rsidR="00EE399B" w:rsidRPr="0095595E" w:rsidRDefault="00EE399B" w:rsidP="00EE399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BEECC88" w14:textId="77777777" w:rsidR="00EE399B" w:rsidRPr="00C61B53" w:rsidRDefault="00EE399B" w:rsidP="00EE399B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95595E">
        <w:rPr>
          <w:rFonts w:ascii="Times New Roman" w:hAnsi="Times New Roman"/>
          <w:b/>
          <w:sz w:val="28"/>
          <w:szCs w:val="28"/>
        </w:rPr>
        <w:t xml:space="preserve">Специальность </w:t>
      </w:r>
      <w:r w:rsidRPr="006F1413">
        <w:rPr>
          <w:rFonts w:ascii="Times New Roman" w:hAnsi="Times New Roman"/>
          <w:b/>
          <w:sz w:val="28"/>
          <w:szCs w:val="28"/>
        </w:rPr>
        <w:t>09.02.07 Информационные системы и программирование</w:t>
      </w:r>
    </w:p>
    <w:p w14:paraId="032951A1" w14:textId="77777777" w:rsidR="00EE399B" w:rsidRPr="00C61B53" w:rsidRDefault="00EE399B" w:rsidP="00EE399B">
      <w:pPr>
        <w:ind w:left="567"/>
        <w:jc w:val="center"/>
        <w:rPr>
          <w:rFonts w:ascii="Times New Roman" w:hAnsi="Times New Roman"/>
          <w:sz w:val="28"/>
          <w:szCs w:val="28"/>
        </w:rPr>
      </w:pPr>
    </w:p>
    <w:p w14:paraId="632D4742" w14:textId="77777777" w:rsidR="00EE399B" w:rsidRDefault="00EE399B" w:rsidP="00EE399B">
      <w:pPr>
        <w:ind w:left="567"/>
        <w:jc w:val="center"/>
        <w:rPr>
          <w:rFonts w:ascii="Times New Roman" w:hAnsi="Times New Roman"/>
          <w:b/>
          <w:sz w:val="28"/>
          <w:szCs w:val="28"/>
        </w:rPr>
      </w:pPr>
    </w:p>
    <w:p w14:paraId="5B138A8A" w14:textId="77777777" w:rsidR="00EE399B" w:rsidRDefault="00EE399B" w:rsidP="00EE399B">
      <w:pPr>
        <w:ind w:left="567"/>
        <w:jc w:val="center"/>
        <w:rPr>
          <w:rFonts w:ascii="Times New Roman" w:hAnsi="Times New Roman"/>
          <w:b/>
          <w:sz w:val="28"/>
          <w:szCs w:val="28"/>
        </w:rPr>
      </w:pPr>
    </w:p>
    <w:p w14:paraId="17B6BFA1" w14:textId="77777777" w:rsidR="007B29BD" w:rsidRPr="007B29BD" w:rsidRDefault="007B29BD" w:rsidP="007B29BD">
      <w:pPr>
        <w:pStyle w:val="a3"/>
        <w:spacing w:line="276" w:lineRule="auto"/>
        <w:ind w:left="5664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 xml:space="preserve">Выполнил студент гр. 2ИП1 </w:t>
      </w:r>
    </w:p>
    <w:p w14:paraId="68742111" w14:textId="4260A595" w:rsidR="00A47FB9" w:rsidRDefault="00A47FB9" w:rsidP="007B29BD">
      <w:pPr>
        <w:pStyle w:val="a3"/>
        <w:spacing w:line="276" w:lineRule="auto"/>
        <w:ind w:firstLine="567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Копачински Ольга</w:t>
      </w:r>
    </w:p>
    <w:p w14:paraId="7B0160C7" w14:textId="488D1BE6" w:rsidR="00EE399B" w:rsidRPr="007B29BD" w:rsidRDefault="007B29BD" w:rsidP="007B29BD">
      <w:pPr>
        <w:pStyle w:val="a3"/>
        <w:spacing w:line="276" w:lineRule="auto"/>
        <w:ind w:firstLine="5670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>Проверил преподаватель</w:t>
      </w:r>
    </w:p>
    <w:p w14:paraId="7EEAA00F" w14:textId="77777777" w:rsidR="007B29BD" w:rsidRPr="007B29BD" w:rsidRDefault="007B29BD" w:rsidP="007B29BD">
      <w:pPr>
        <w:pStyle w:val="a3"/>
        <w:spacing w:line="276" w:lineRule="auto"/>
        <w:ind w:left="6096" w:hanging="284"/>
        <w:rPr>
          <w:rFonts w:ascii="Times New Roman" w:hAnsi="Times New Roman"/>
          <w:sz w:val="28"/>
          <w:szCs w:val="28"/>
        </w:rPr>
      </w:pPr>
      <w:r w:rsidRPr="007B29BD">
        <w:rPr>
          <w:rFonts w:ascii="Times New Roman" w:hAnsi="Times New Roman"/>
          <w:sz w:val="28"/>
          <w:szCs w:val="28"/>
        </w:rPr>
        <w:t>Исупова Л.М.</w:t>
      </w:r>
    </w:p>
    <w:p w14:paraId="0A0B63B4" w14:textId="77777777" w:rsidR="00EE399B" w:rsidRPr="007B29BD" w:rsidRDefault="00EE399B" w:rsidP="007B29BD">
      <w:pPr>
        <w:pStyle w:val="a3"/>
        <w:spacing w:line="276" w:lineRule="auto"/>
        <w:ind w:left="6372"/>
        <w:rPr>
          <w:rFonts w:ascii="Times New Roman" w:hAnsi="Times New Roman"/>
          <w:sz w:val="28"/>
          <w:szCs w:val="28"/>
        </w:rPr>
      </w:pPr>
    </w:p>
    <w:p w14:paraId="71FC946E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01D727F7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3624E6B4" w14:textId="77777777" w:rsidR="00EE399B" w:rsidRDefault="00EE399B" w:rsidP="00EE399B">
      <w:pPr>
        <w:spacing w:after="0" w:line="240" w:lineRule="auto"/>
        <w:ind w:left="567"/>
        <w:rPr>
          <w:rFonts w:ascii="Times New Roman" w:hAnsi="Times New Roman"/>
          <w:sz w:val="28"/>
          <w:szCs w:val="28"/>
        </w:rPr>
      </w:pPr>
    </w:p>
    <w:p w14:paraId="40B3552B" w14:textId="77777777" w:rsidR="00EE399B" w:rsidRDefault="00EE399B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3AD731EE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6CA35319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50B7C58A" w14:textId="77777777" w:rsidR="007B29BD" w:rsidRDefault="007B29BD" w:rsidP="00EE399B">
      <w:pPr>
        <w:spacing w:after="0" w:line="240" w:lineRule="auto"/>
        <w:ind w:left="567"/>
        <w:jc w:val="center"/>
        <w:rPr>
          <w:rFonts w:ascii="Times New Roman" w:hAnsi="Times New Roman"/>
          <w:sz w:val="28"/>
          <w:szCs w:val="28"/>
        </w:rPr>
      </w:pPr>
    </w:p>
    <w:p w14:paraId="24162D53" w14:textId="77777777" w:rsidR="00182AFC" w:rsidRDefault="00EE399B" w:rsidP="00D63FE4">
      <w:pPr>
        <w:jc w:val="center"/>
        <w:rPr>
          <w:rFonts w:ascii="Times New Roman" w:hAnsi="Times New Roman"/>
          <w:sz w:val="28"/>
          <w:szCs w:val="28"/>
        </w:rPr>
      </w:pPr>
      <w:r w:rsidRPr="006061C8">
        <w:rPr>
          <w:rFonts w:ascii="Times New Roman" w:hAnsi="Times New Roman"/>
          <w:sz w:val="28"/>
          <w:szCs w:val="28"/>
        </w:rPr>
        <w:t>Москва</w:t>
      </w:r>
      <w:r>
        <w:rPr>
          <w:rFonts w:ascii="Times New Roman" w:hAnsi="Times New Roman"/>
          <w:sz w:val="28"/>
          <w:szCs w:val="28"/>
        </w:rPr>
        <w:t xml:space="preserve"> 2023</w:t>
      </w:r>
      <w:r>
        <w:rPr>
          <w:rFonts w:ascii="Times New Roman" w:hAnsi="Times New Roman"/>
          <w:sz w:val="28"/>
          <w:szCs w:val="28"/>
        </w:rPr>
        <w:br w:type="page"/>
      </w:r>
    </w:p>
    <w:p w14:paraId="6C80BA2A" w14:textId="4A17BE1F" w:rsidR="0061771F" w:rsidRDefault="0061771F" w:rsidP="00182AFC">
      <w:pPr>
        <w:tabs>
          <w:tab w:val="left" w:pos="567"/>
        </w:tabs>
        <w:spacing w:after="0" w:line="480" w:lineRule="auto"/>
        <w:contextualSpacing/>
        <w:jc w:val="center"/>
        <w:outlineLvl w:val="1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>Введение</w:t>
      </w:r>
    </w:p>
    <w:p w14:paraId="2172BF0B" w14:textId="5FD56CA5" w:rsidR="0061771F" w:rsidRDefault="0061771F" w:rsidP="00182AFC">
      <w:pPr>
        <w:tabs>
          <w:tab w:val="left" w:pos="567"/>
        </w:tabs>
        <w:spacing w:after="0" w:line="480" w:lineRule="auto"/>
        <w:contextualSpacing/>
        <w:jc w:val="center"/>
        <w:outlineLvl w:val="1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……………</w:t>
      </w:r>
    </w:p>
    <w:p w14:paraId="27D35EB8" w14:textId="77777777" w:rsidR="00182AFC" w:rsidRPr="008F350C" w:rsidRDefault="00182AFC" w:rsidP="00182AFC">
      <w:pPr>
        <w:tabs>
          <w:tab w:val="left" w:pos="567"/>
        </w:tabs>
        <w:spacing w:after="0" w:line="480" w:lineRule="auto"/>
        <w:contextualSpacing/>
        <w:jc w:val="center"/>
        <w:outlineLvl w:val="1"/>
        <w:rPr>
          <w:rFonts w:ascii="Times New Roman" w:eastAsia="Calibri" w:hAnsi="Times New Roman"/>
          <w:b/>
          <w:sz w:val="28"/>
          <w:szCs w:val="28"/>
        </w:rPr>
      </w:pPr>
      <w:r w:rsidRPr="008F350C">
        <w:rPr>
          <w:rFonts w:ascii="Times New Roman" w:eastAsia="Calibri" w:hAnsi="Times New Roman"/>
          <w:b/>
          <w:sz w:val="28"/>
          <w:szCs w:val="28"/>
        </w:rPr>
        <w:t>Описание предметной области</w:t>
      </w:r>
    </w:p>
    <w:p w14:paraId="674D2F0C" w14:textId="01D58BFE" w:rsidR="00D63FE4" w:rsidRPr="00182AFC" w:rsidRDefault="00D63FE4" w:rsidP="00D63FE4">
      <w:pPr>
        <w:jc w:val="center"/>
        <w:rPr>
          <w:rFonts w:ascii="Times New Roman" w:eastAsia="Calibri" w:hAnsi="Times New Roman"/>
          <w:b/>
          <w:sz w:val="28"/>
          <w:szCs w:val="28"/>
        </w:rPr>
      </w:pPr>
      <w:r w:rsidRPr="00182AFC">
        <w:rPr>
          <w:rFonts w:ascii="Times New Roman" w:eastAsia="Calibri" w:hAnsi="Times New Roman"/>
          <w:b/>
          <w:sz w:val="28"/>
          <w:szCs w:val="28"/>
        </w:rPr>
        <w:t>Автосервис для Электромобилей</w:t>
      </w:r>
    </w:p>
    <w:p w14:paraId="1712E064" w14:textId="77777777" w:rsidR="00D63FE4" w:rsidRDefault="00D63FE4" w:rsidP="00D63FE4">
      <w:pPr>
        <w:jc w:val="center"/>
        <w:rPr>
          <w:rFonts w:ascii="Times New Roman" w:eastAsia="Calibri" w:hAnsi="Times New Roman"/>
          <w:b/>
          <w:sz w:val="28"/>
          <w:szCs w:val="28"/>
        </w:rPr>
      </w:pPr>
      <w:r w:rsidRPr="00182AFC">
        <w:rPr>
          <w:rFonts w:ascii="Times New Roman" w:eastAsia="Calibri" w:hAnsi="Times New Roman"/>
          <w:b/>
          <w:sz w:val="28"/>
          <w:szCs w:val="28"/>
        </w:rPr>
        <w:t>ElectroFIX</w:t>
      </w:r>
    </w:p>
    <w:p w14:paraId="6319CC78" w14:textId="738FBE34" w:rsidR="0061771F" w:rsidRPr="0061771F" w:rsidRDefault="0061771F" w:rsidP="0061771F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61771F">
        <w:rPr>
          <w:rFonts w:ascii="Times New Roman" w:hAnsi="Times New Roman"/>
          <w:sz w:val="28"/>
          <w:szCs w:val="28"/>
        </w:rPr>
        <w:t>Разрабатываемое ПО предназначено для</w:t>
      </w:r>
      <w:r>
        <w:rPr>
          <w:rFonts w:ascii="Times New Roman" w:hAnsi="Times New Roman"/>
          <w:sz w:val="28"/>
          <w:szCs w:val="28"/>
        </w:rPr>
        <w:t xml:space="preserve"> автоматизации работы небольшого автосервиса</w:t>
      </w:r>
      <w:r w:rsidRPr="0061771F">
        <w:rPr>
          <w:rFonts w:ascii="Times New Roman" w:hAnsi="Times New Roman"/>
          <w:sz w:val="28"/>
          <w:szCs w:val="28"/>
        </w:rPr>
        <w:t xml:space="preserve">, который занимается </w:t>
      </w:r>
      <w:r>
        <w:rPr>
          <w:rFonts w:ascii="Times New Roman" w:hAnsi="Times New Roman"/>
          <w:sz w:val="28"/>
          <w:szCs w:val="28"/>
        </w:rPr>
        <w:t>техническим обслуживанием электромобилей.</w:t>
      </w:r>
    </w:p>
    <w:p w14:paraId="4A370790" w14:textId="77777777" w:rsidR="00D63FE4" w:rsidRPr="004A3A9C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 w:rsidRPr="004A3A9C">
        <w:rPr>
          <w:rFonts w:ascii="Times New Roman" w:hAnsi="Times New Roman"/>
          <w:sz w:val="28"/>
          <w:szCs w:val="28"/>
        </w:rPr>
        <w:t>Программное обеспечение ElectroFIX — это специализированное программное обеспечение для автосервиса электромобилей. Оно разработано с целью облегчить и автоматизировать процессы обслуживания, диагностики и ремонта электромобилей.</w:t>
      </w:r>
    </w:p>
    <w:p w14:paraId="3C29F1BC" w14:textId="77777777" w:rsidR="00D63FE4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b/>
          <w:bCs/>
          <w:sz w:val="28"/>
          <w:szCs w:val="28"/>
        </w:rPr>
      </w:pPr>
      <w:r w:rsidRPr="004A3A9C">
        <w:rPr>
          <w:rFonts w:ascii="Times New Roman" w:hAnsi="Times New Roman"/>
          <w:sz w:val="28"/>
          <w:szCs w:val="28"/>
        </w:rPr>
        <w:t>Автосервис электромобилей – это специализированное предприятие, которое осуществляет техническое обслуживание, ремонт и диагностику электрических автомобилей. В таком сервисе работают специалисты, хорошо знакомые со специфическими требованиями и особенностями электромобилей</w:t>
      </w:r>
      <w:r w:rsidRPr="004A3A9C">
        <w:rPr>
          <w:rFonts w:ascii="Times New Roman" w:hAnsi="Times New Roman"/>
          <w:b/>
          <w:bCs/>
          <w:sz w:val="28"/>
          <w:szCs w:val="28"/>
        </w:rPr>
        <w:t xml:space="preserve">. </w:t>
      </w:r>
    </w:p>
    <w:p w14:paraId="19B5E0DE" w14:textId="64E9A7F9" w:rsidR="0061771F" w:rsidRDefault="0061771F" w:rsidP="00D63FE4">
      <w:pPr>
        <w:spacing w:after="0" w:line="360" w:lineRule="auto"/>
        <w:ind w:firstLine="68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Дописать остальное.</w:t>
      </w:r>
    </w:p>
    <w:p w14:paraId="302B8BA5" w14:textId="77777777" w:rsidR="00D63FE4" w:rsidRPr="00EE7BFD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 w:rsidRPr="00EE7BFD">
        <w:rPr>
          <w:rFonts w:ascii="Times New Roman" w:hAnsi="Times New Roman"/>
          <w:sz w:val="28"/>
          <w:szCs w:val="28"/>
        </w:rPr>
        <w:t xml:space="preserve">ПО ElectroFIX </w:t>
      </w:r>
      <w:r>
        <w:rPr>
          <w:rFonts w:ascii="Times New Roman" w:hAnsi="Times New Roman"/>
          <w:sz w:val="28"/>
          <w:szCs w:val="28"/>
        </w:rPr>
        <w:t xml:space="preserve">будет иметь </w:t>
      </w:r>
      <w:r w:rsidRPr="00EE7BFD">
        <w:rPr>
          <w:rFonts w:ascii="Times New Roman" w:hAnsi="Times New Roman"/>
          <w:sz w:val="28"/>
          <w:szCs w:val="28"/>
        </w:rPr>
        <w:t>интуитивно понятный пользовательский интерфейс, что облегч</w:t>
      </w:r>
      <w:r>
        <w:rPr>
          <w:rFonts w:ascii="Times New Roman" w:hAnsi="Times New Roman"/>
          <w:sz w:val="28"/>
          <w:szCs w:val="28"/>
        </w:rPr>
        <w:t>и</w:t>
      </w:r>
      <w:r w:rsidRPr="00EE7BFD">
        <w:rPr>
          <w:rFonts w:ascii="Times New Roman" w:hAnsi="Times New Roman"/>
          <w:sz w:val="28"/>
          <w:szCs w:val="28"/>
        </w:rPr>
        <w:t xml:space="preserve">т работу сотрудникам автосервиса, а также </w:t>
      </w:r>
      <w:r>
        <w:rPr>
          <w:rFonts w:ascii="Times New Roman" w:hAnsi="Times New Roman"/>
          <w:sz w:val="28"/>
          <w:szCs w:val="28"/>
        </w:rPr>
        <w:t xml:space="preserve">будет </w:t>
      </w:r>
      <w:r w:rsidRPr="00EE7BFD">
        <w:rPr>
          <w:rFonts w:ascii="Times New Roman" w:hAnsi="Times New Roman"/>
          <w:sz w:val="28"/>
          <w:szCs w:val="28"/>
        </w:rPr>
        <w:t>поддержива</w:t>
      </w:r>
      <w:r>
        <w:rPr>
          <w:rFonts w:ascii="Times New Roman" w:hAnsi="Times New Roman"/>
          <w:sz w:val="28"/>
          <w:szCs w:val="28"/>
        </w:rPr>
        <w:t xml:space="preserve">ть </w:t>
      </w:r>
      <w:r w:rsidRPr="00EE7BFD">
        <w:rPr>
          <w:rFonts w:ascii="Times New Roman" w:hAnsi="Times New Roman"/>
          <w:sz w:val="28"/>
          <w:szCs w:val="28"/>
        </w:rPr>
        <w:t>интеграцию со сторонними системами, такими как системы управления автопарком или онлайн-платежи.</w:t>
      </w:r>
    </w:p>
    <w:p w14:paraId="11990453" w14:textId="77777777" w:rsidR="00D63FE4" w:rsidRPr="004B3668" w:rsidRDefault="00D63FE4" w:rsidP="00D63FE4">
      <w:pPr>
        <w:spacing w:after="0" w:line="360" w:lineRule="auto"/>
        <w:ind w:firstLine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Рассмотрим основные функции программного обеспечения ElectroFIX:</w:t>
      </w:r>
      <w:r w:rsidRPr="004B3668">
        <w:rPr>
          <w:rFonts w:ascii="Times New Roman" w:hAnsi="Times New Roman"/>
          <w:sz w:val="28"/>
          <w:szCs w:val="28"/>
        </w:rPr>
        <w:t xml:space="preserve"> </w:t>
      </w:r>
    </w:p>
    <w:p w14:paraId="36478D4A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Учет клиентов и автомобилей: ПО позволяет вести базу данных клиентов и их автомобилей, включающую информацию об автомобиле, серийные номера компонентов, историю предыдущих посещений и проведенных работ.</w:t>
      </w:r>
    </w:p>
    <w:p w14:paraId="72041F01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23266260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 xml:space="preserve">Диагностика: ПО предоставляет доступ к различным диагностическим функциям, которые помогают идентифицировать проблемы с </w:t>
      </w:r>
      <w:r w:rsidRPr="00EE7BFD">
        <w:rPr>
          <w:rFonts w:ascii="Times New Roman" w:hAnsi="Times New Roman" w:cs="Times New Roman"/>
          <w:sz w:val="28"/>
          <w:szCs w:val="28"/>
        </w:rPr>
        <w:lastRenderedPageBreak/>
        <w:t>электромобилем. Возможности диагностики включают сканирование ошибок, измерение параметров аккумулятора и оборудования, анализ данных с датчиков и другие.</w:t>
      </w:r>
    </w:p>
    <w:p w14:paraId="1298BDD7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08B7A718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Планирование и управление работами: ПО ElectroFIX позволяет составлять планы работ и следить за выполнением каждой задачи. Система может автоматически назначать задачи механикам в зависимости от их доступности, опыта и специализации.</w:t>
      </w:r>
    </w:p>
    <w:p w14:paraId="0891E9DC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60C561DB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Управление складом и запасными частями: ПО имеет функции учета склада, что позволяет следить за наличием запасных частей и управлять заказами. Система может автоматически предупреждать о необходимости закупки запасных частей и составлять отчеты о списании и использовании материалов.</w:t>
      </w:r>
    </w:p>
    <w:p w14:paraId="0F47EC99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554C5B7C" w14:textId="77777777" w:rsidR="00D63FE4" w:rsidRPr="00EE7BFD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Финансовый учет и бухгалтерия: ПО ElectroFIX включает в себя модуль для учета финансовых операций, включая создание счетов-фактур, учет выручки, учет расходов и другие бухгалтерские функции.</w:t>
      </w:r>
    </w:p>
    <w:p w14:paraId="6D5E7CD6" w14:textId="77777777" w:rsidR="00D63FE4" w:rsidRPr="00EE7BFD" w:rsidRDefault="00D63FE4" w:rsidP="00D63FE4">
      <w:pPr>
        <w:spacing w:after="0"/>
        <w:ind w:firstLine="680"/>
        <w:jc w:val="both"/>
        <w:rPr>
          <w:rFonts w:ascii="Times New Roman" w:hAnsi="Times New Roman"/>
          <w:sz w:val="28"/>
          <w:szCs w:val="28"/>
        </w:rPr>
      </w:pPr>
    </w:p>
    <w:p w14:paraId="5CE800F2" w14:textId="77777777" w:rsidR="00D63FE4" w:rsidRDefault="00D63FE4" w:rsidP="00D63FE4">
      <w:pPr>
        <w:pStyle w:val="a4"/>
        <w:numPr>
          <w:ilvl w:val="0"/>
          <w:numId w:val="6"/>
        </w:numPr>
        <w:spacing w:after="0"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Система уведомлений и оповещений: ПО может отправлять уведомления клиентам о готовности их автомобилей, о необходимости замены деталей или проведении регулярного техобслуживания.</w:t>
      </w:r>
    </w:p>
    <w:p w14:paraId="4B7930A2" w14:textId="77777777" w:rsidR="00D63FE4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034BA633" w14:textId="77777777" w:rsidR="00D63FE4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Следующим, мы рассмотрим какие услуги осуществляются автосервисом для электромобилей:</w:t>
      </w:r>
    </w:p>
    <w:p w14:paraId="0833A2DC" w14:textId="77777777" w:rsidR="00D63FE4" w:rsidRPr="004B3668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3FFB8B78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Замена и обслуживание аккумулятора – основной источник питания электромобиля. В автосервисе проводится проверка состояния аккумулятора, его емкости, а также замена в случае необходимости. </w:t>
      </w:r>
    </w:p>
    <w:p w14:paraId="3022583F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0A03564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Ремонт электрической системы – проводится диагностика и устранение неисправностей в электронных системах управления двигателем, системе зарядки, системе охлаждения и других важных компонентах. </w:t>
      </w:r>
    </w:p>
    <w:p w14:paraId="0D2D0244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2BCA261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 xml:space="preserve">Обслуживание электрических компонентов – проверка и замена электромоторов, инверторов, зарядных устройств и других основных узлов электромобиля. </w:t>
      </w:r>
    </w:p>
    <w:p w14:paraId="69AE1523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66DDEDE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и обслуживание зарядных станций – предоставление услуг по установке и обслуживанию домашних и общественных зарядных устройств. </w:t>
      </w:r>
    </w:p>
    <w:p w14:paraId="500BCDDA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FE510EA" w14:textId="77777777" w:rsidR="00D63FE4" w:rsidRPr="004A3A9C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>Диагностика и ремонт электронных систем – проводится проверка и устранение неисправностей в системах навигации, камеры заднего вида, системах безопасности и других электронных системах автомобиля.</w:t>
      </w:r>
    </w:p>
    <w:p w14:paraId="41C6D05A" w14:textId="77777777" w:rsidR="00D63FE4" w:rsidRPr="004A3A9C" w:rsidRDefault="00D63FE4" w:rsidP="00D63FE4">
      <w:pPr>
        <w:pStyle w:val="a4"/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333E38B" w14:textId="77777777" w:rsidR="00D63FE4" w:rsidRDefault="00D63FE4" w:rsidP="00D63FE4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3A9C">
        <w:rPr>
          <w:rFonts w:ascii="Times New Roman" w:hAnsi="Times New Roman" w:cs="Times New Roman"/>
          <w:sz w:val="28"/>
          <w:szCs w:val="28"/>
        </w:rPr>
        <w:t>Консультации и обучение – автосервис электромобилей может предоставлять консультации по эксплуатации электромобилей, а также обучение владельцев правильной эксплуатации и обслуживания.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ACEC9C" w14:textId="77777777" w:rsidR="00D63FE4" w:rsidRPr="004B3668" w:rsidRDefault="00D63FE4" w:rsidP="00D63FE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CFE27D2" w14:textId="77777777" w:rsidR="00D63FE4" w:rsidRPr="004B3668" w:rsidRDefault="00D63FE4" w:rsidP="00D63FE4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 xml:space="preserve">Обслуживание и замена электрической системы охлаждения: </w:t>
      </w:r>
      <w:r w:rsidRPr="00716682">
        <w:rPr>
          <w:rFonts w:ascii="Times New Roman" w:hAnsi="Times New Roman" w:cs="Times New Roman"/>
          <w:sz w:val="28"/>
          <w:szCs w:val="28"/>
        </w:rPr>
        <w:t>функция для проведения обслуживания и замены системы охлаждения электромобиля.</w:t>
      </w:r>
    </w:p>
    <w:p w14:paraId="5D4A532B" w14:textId="77777777" w:rsidR="00D63FE4" w:rsidRDefault="00D63FE4" w:rsidP="00D63FE4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 xml:space="preserve">Диагностика и ремонт системы управления электромобилем: </w:t>
      </w:r>
      <w:r w:rsidRPr="00716682">
        <w:rPr>
          <w:rFonts w:ascii="Times New Roman" w:hAnsi="Times New Roman" w:cs="Times New Roman"/>
          <w:sz w:val="28"/>
          <w:szCs w:val="28"/>
        </w:rPr>
        <w:t>функция для обнаружения и ремонта неисправностей в системе управления электромобилем.</w:t>
      </w:r>
    </w:p>
    <w:p w14:paraId="07657516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A498603" w14:textId="77777777" w:rsidR="00D63FE4" w:rsidRPr="004B3668" w:rsidRDefault="00D63FE4" w:rsidP="00D63FE4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>Установка и настройка дополнительного оборудования:</w:t>
      </w:r>
      <w:r w:rsidRPr="00EE7BFD">
        <w:rPr>
          <w:rFonts w:ascii="Times New Roman" w:hAnsi="Times New Roman" w:cs="Times New Roman"/>
          <w:sz w:val="28"/>
          <w:szCs w:val="28"/>
        </w:rPr>
        <w:t xml:space="preserve"> функция для установки и настройки дополнительного оборудования, такого как GPS-трекеры или системы видеонаблюдения, в электромобиле.</w:t>
      </w:r>
    </w:p>
    <w:p w14:paraId="51A703B2" w14:textId="77777777" w:rsidR="00D63FE4" w:rsidRDefault="00D63FE4" w:rsidP="00D63FE4">
      <w:pPr>
        <w:pStyle w:val="a4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4B3668">
        <w:rPr>
          <w:rFonts w:ascii="Times New Roman" w:hAnsi="Times New Roman" w:cs="Times New Roman"/>
          <w:sz w:val="28"/>
          <w:szCs w:val="28"/>
        </w:rPr>
        <w:t xml:space="preserve">Прошивка и обновление программного обеспечения: </w:t>
      </w:r>
      <w:r w:rsidRPr="00716682">
        <w:rPr>
          <w:rFonts w:ascii="Times New Roman" w:hAnsi="Times New Roman" w:cs="Times New Roman"/>
          <w:sz w:val="28"/>
          <w:szCs w:val="28"/>
        </w:rPr>
        <w:t>функция для обновления и прошивки программного обеспечения электромобиля.</w:t>
      </w:r>
    </w:p>
    <w:p w14:paraId="5C7405AE" w14:textId="77777777" w:rsidR="009D50FB" w:rsidRDefault="00D63FE4" w:rsidP="009D50FB">
      <w:pPr>
        <w:pStyle w:val="a4"/>
        <w:spacing w:after="0" w:line="276" w:lineRule="auto"/>
        <w:ind w:left="68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</w:t>
      </w:r>
      <w:r w:rsidR="009D50FB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цел</w:t>
      </w:r>
      <w:r w:rsidR="009D50FB">
        <w:rPr>
          <w:rFonts w:ascii="Times New Roman" w:hAnsi="Times New Roman" w:cs="Times New Roman"/>
          <w:sz w:val="28"/>
          <w:szCs w:val="28"/>
        </w:rPr>
        <w:t xml:space="preserve">ью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="009D50FB">
        <w:rPr>
          <w:rFonts w:ascii="Times New Roman" w:hAnsi="Times New Roman" w:cs="Times New Roman"/>
          <w:sz w:val="28"/>
          <w:szCs w:val="28"/>
        </w:rPr>
        <w:t xml:space="preserve"> является непосредственно создание программного обеспечения для автосервиса.</w:t>
      </w:r>
    </w:p>
    <w:p w14:paraId="5F2F6E32" w14:textId="75E7E61E" w:rsidR="00D63FE4" w:rsidRPr="009D50FB" w:rsidRDefault="00D63FE4" w:rsidP="009D50FB">
      <w:pPr>
        <w:pStyle w:val="a4"/>
        <w:spacing w:after="0" w:line="276" w:lineRule="auto"/>
        <w:ind w:left="680" w:firstLine="709"/>
        <w:rPr>
          <w:rFonts w:ascii="Times New Roman" w:hAnsi="Times New Roman" w:cs="Times New Roman"/>
          <w:sz w:val="28"/>
          <w:szCs w:val="28"/>
        </w:rPr>
      </w:pPr>
      <w:r w:rsidRPr="009D50FB">
        <w:rPr>
          <w:rFonts w:ascii="Times New Roman" w:hAnsi="Times New Roman" w:cs="Times New Roman"/>
          <w:sz w:val="28"/>
          <w:szCs w:val="28"/>
        </w:rPr>
        <w:t>Однако для создания программного обеспечения нужно следовать этапам, которые перечислены ниже:</w:t>
      </w:r>
    </w:p>
    <w:p w14:paraId="39A362AF" w14:textId="77777777" w:rsidR="00D63FE4" w:rsidRPr="004B3668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C0DAA57" w14:textId="77777777" w:rsidR="00D63FE4" w:rsidRPr="00716682" w:rsidRDefault="00D63FE4" w:rsidP="00D63FE4">
      <w:pPr>
        <w:pStyle w:val="a4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Планирование и анализ</w:t>
      </w:r>
      <w:r w:rsidRPr="00716682">
        <w:rPr>
          <w:rFonts w:ascii="Times New Roman" w:hAnsi="Times New Roman" w:cs="Times New Roman"/>
          <w:sz w:val="28"/>
          <w:szCs w:val="28"/>
        </w:rPr>
        <w:t>: (требования к сайту и ПО на основе потребностей сервисного центра). Нужно собрать информацию о функциональности, дизайне, интеграции с системами управления. (Web-аналитик отвечает за этот этап)</w:t>
      </w:r>
    </w:p>
    <w:p w14:paraId="434CB27B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0680195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Дизайн: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создание веб-сайт учитывая все требования заказчика. (Web-дизайнер отвечает за дизайн веб сайта)</w:t>
      </w:r>
    </w:p>
    <w:p w14:paraId="6111965B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C20A2E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 xml:space="preserve">Моделирование: </w:t>
      </w:r>
      <w:r w:rsidRPr="00716682">
        <w:rPr>
          <w:rFonts w:ascii="Times New Roman" w:hAnsi="Times New Roman" w:cs="Times New Roman"/>
          <w:sz w:val="28"/>
          <w:szCs w:val="28"/>
        </w:rPr>
        <w:t>на данном этапе будут представлены графики и модели сайта, ПО и БД для ресторана. На данном этапе будет работать весь коллектив</w:t>
      </w:r>
    </w:p>
    <w:p w14:paraId="010D80D9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4BB4D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27B32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 xml:space="preserve">Проектирование: </w:t>
      </w:r>
      <w:r w:rsidRPr="00716682">
        <w:rPr>
          <w:rFonts w:ascii="Times New Roman" w:hAnsi="Times New Roman" w:cs="Times New Roman"/>
          <w:sz w:val="28"/>
          <w:szCs w:val="28"/>
        </w:rPr>
        <w:t>на этом этапе разрабатывается структура сайта и ПО. Создаются диаграммы, описывающие взаимодействие между элементами системы, а также дизайн интерфейса. (За проектирование структуры сайта отвечает Web-дизайнер, а за проектирования ПО отвечает программист)</w:t>
      </w:r>
    </w:p>
    <w:p w14:paraId="691D2D11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6C16A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Разработка программного обеспечения: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на этом этапе создается само ПО, которое будет работать с базой данных. Программное обеспечение может включать в себя такие функции, как управление заказами, обработка платежей, учёт клиентов и т. д.  (За ПО отвечает программист)</w:t>
      </w:r>
    </w:p>
    <w:p w14:paraId="5E46C9FC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FB784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01D2B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Разработка Frond end и back end: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 xml:space="preserve">разработкой Frond end занимается. Frond end- разработчик, который отвечает за клиентскую часть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 xml:space="preserve">-сайта, разработкой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back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6682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716682">
        <w:rPr>
          <w:rFonts w:ascii="Times New Roman" w:hAnsi="Times New Roman" w:cs="Times New Roman"/>
          <w:sz w:val="28"/>
          <w:szCs w:val="28"/>
        </w:rPr>
        <w:t xml:space="preserve"> занимается back end -разработчик, который отвечает за разработку серверной части веб-приложений и сайтов. Он отвечает за работу баз данных, серверов и логику, которая происходит на серверной стороне.</w:t>
      </w:r>
    </w:p>
    <w:p w14:paraId="339BC8C6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A7218B6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Тестирование: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важный этап, на котором проверяется работоспособность и соответствие разработанного сайта и программного обеспечения требованиям. Проводятся функциональные, нагрузочные и другие виды тестирования.</w:t>
      </w:r>
    </w:p>
    <w:p w14:paraId="062AF495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(За работу отвечает тестировщик)</w:t>
      </w:r>
    </w:p>
    <w:p w14:paraId="38F5B259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4C7DF57" w14:textId="77777777" w:rsidR="00D63FE4" w:rsidRPr="00716682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Разворачивание и запуск: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разработанное ПО устанавливается на сервер и запускается в рабочей среде сервисного центра. Проводится предварительное обучение персонала и настройка интеграции с другими системами управления. (За работу отвечает программист)</w:t>
      </w:r>
    </w:p>
    <w:p w14:paraId="42CFF2BC" w14:textId="77777777" w:rsidR="00D63FE4" w:rsidRPr="00716682" w:rsidRDefault="00D63FE4" w:rsidP="00D63FE4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E9FDFE0" w14:textId="77777777" w:rsidR="00D63FE4" w:rsidRPr="004B4627" w:rsidRDefault="00D63FE4" w:rsidP="00D63FE4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31998">
        <w:rPr>
          <w:rFonts w:ascii="Times New Roman" w:hAnsi="Times New Roman" w:cs="Times New Roman"/>
          <w:sz w:val="28"/>
          <w:szCs w:val="28"/>
        </w:rPr>
        <w:t>Поддержка и сопровождение: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16682">
        <w:rPr>
          <w:rFonts w:ascii="Times New Roman" w:hAnsi="Times New Roman" w:cs="Times New Roman"/>
          <w:sz w:val="28"/>
          <w:szCs w:val="28"/>
        </w:rPr>
        <w:t>после запуска сайта и программного обеспечения осуществляется поддержка, исправление возникающих ошибок и обновление системы в соответствии с новыми требованиями и изменениями (За поддержку и сопровождение отвечает тестировщик)</w:t>
      </w:r>
    </w:p>
    <w:p w14:paraId="03E2773F" w14:textId="77777777" w:rsidR="004B4627" w:rsidRPr="004B4627" w:rsidRDefault="004B4627" w:rsidP="004B4627">
      <w:pPr>
        <w:pStyle w:val="a4"/>
        <w:rPr>
          <w:rFonts w:ascii="Times New Roman" w:hAnsi="Times New Roman" w:cs="Times New Roman"/>
          <w:b/>
          <w:bCs/>
          <w:sz w:val="28"/>
          <w:szCs w:val="28"/>
        </w:rPr>
      </w:pPr>
    </w:p>
    <w:p w14:paraId="7F7DDF07" w14:textId="77777777" w:rsidR="004B4627" w:rsidRPr="000E10A5" w:rsidRDefault="004B4627" w:rsidP="004B4627">
      <w:pPr>
        <w:pStyle w:val="a4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команда автосервиса.</w:t>
      </w:r>
    </w:p>
    <w:p w14:paraId="1AE2076E" w14:textId="77777777" w:rsidR="004B4627" w:rsidRDefault="004B4627" w:rsidP="004B4627">
      <w:pPr>
        <w:spacing w:after="0"/>
        <w:ind w:left="6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</w:t>
      </w:r>
      <w:r w:rsidRPr="00C13B2C">
        <w:rPr>
          <w:rFonts w:ascii="Times New Roman" w:hAnsi="Times New Roman"/>
          <w:sz w:val="28"/>
          <w:szCs w:val="28"/>
        </w:rPr>
        <w:t>ы рассмотрим различны</w:t>
      </w:r>
      <w:r>
        <w:rPr>
          <w:rFonts w:ascii="Times New Roman" w:hAnsi="Times New Roman"/>
          <w:sz w:val="28"/>
          <w:szCs w:val="28"/>
        </w:rPr>
        <w:t>х</w:t>
      </w:r>
      <w:r w:rsidRPr="00C13B2C">
        <w:rPr>
          <w:rFonts w:ascii="Times New Roman" w:hAnsi="Times New Roman"/>
          <w:sz w:val="28"/>
          <w:szCs w:val="28"/>
        </w:rPr>
        <w:t xml:space="preserve"> специалист</w:t>
      </w:r>
      <w:r>
        <w:rPr>
          <w:rFonts w:ascii="Times New Roman" w:hAnsi="Times New Roman"/>
          <w:sz w:val="28"/>
          <w:szCs w:val="28"/>
        </w:rPr>
        <w:t>ов</w:t>
      </w:r>
      <w:r w:rsidRPr="00C13B2C">
        <w:rPr>
          <w:rFonts w:ascii="Times New Roman" w:hAnsi="Times New Roman"/>
          <w:sz w:val="28"/>
          <w:szCs w:val="28"/>
        </w:rPr>
        <w:t>, которые составляют команду автосервиса для электромобилей. Они вносят свой вклад в обеспечение безопасности, надежности и функциональности электромобилей</w:t>
      </w:r>
      <w:r>
        <w:rPr>
          <w:rFonts w:ascii="Times New Roman" w:hAnsi="Times New Roman"/>
          <w:sz w:val="28"/>
          <w:szCs w:val="28"/>
        </w:rPr>
        <w:t xml:space="preserve">. </w:t>
      </w:r>
      <w:r w:rsidRPr="00C13B2C">
        <w:rPr>
          <w:rFonts w:ascii="Times New Roman" w:hAnsi="Times New Roman"/>
          <w:sz w:val="28"/>
          <w:szCs w:val="28"/>
        </w:rPr>
        <w:t>Давайте рассмотрим основн</w:t>
      </w:r>
      <w:r>
        <w:rPr>
          <w:rFonts w:ascii="Times New Roman" w:hAnsi="Times New Roman"/>
          <w:sz w:val="28"/>
          <w:szCs w:val="28"/>
        </w:rPr>
        <w:t>ую команду</w:t>
      </w:r>
      <w:r w:rsidRPr="00C13B2C">
        <w:rPr>
          <w:rFonts w:ascii="Times New Roman" w:hAnsi="Times New Roman"/>
          <w:sz w:val="28"/>
          <w:szCs w:val="28"/>
        </w:rPr>
        <w:t xml:space="preserve"> специалистов и то, чем они занимаются</w:t>
      </w:r>
      <w:r>
        <w:rPr>
          <w:rFonts w:ascii="Times New Roman" w:hAnsi="Times New Roman"/>
          <w:sz w:val="28"/>
          <w:szCs w:val="28"/>
        </w:rPr>
        <w:t>:</w:t>
      </w:r>
    </w:p>
    <w:p w14:paraId="6C43D269" w14:textId="77777777" w:rsidR="004B4627" w:rsidRPr="00331998" w:rsidRDefault="004B4627" w:rsidP="004B4627">
      <w:pPr>
        <w:spacing w:after="0"/>
        <w:ind w:left="680"/>
        <w:jc w:val="center"/>
        <w:rPr>
          <w:rFonts w:ascii="Times New Roman" w:hAnsi="Times New Roman"/>
          <w:sz w:val="28"/>
          <w:szCs w:val="28"/>
        </w:rPr>
      </w:pPr>
    </w:p>
    <w:p w14:paraId="00EC02FB" w14:textId="77777777" w:rsidR="004B4627" w:rsidRPr="00716682" w:rsidRDefault="004B4627" w:rsidP="004B4627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Электрики: </w:t>
      </w:r>
      <w:r w:rsidRPr="00716682">
        <w:rPr>
          <w:rFonts w:ascii="Times New Roman" w:hAnsi="Times New Roman" w:cs="Times New Roman"/>
          <w:sz w:val="28"/>
          <w:szCs w:val="28"/>
        </w:rPr>
        <w:t xml:space="preserve">эти специалисты занимаются диагностикой и ремонтом электрических систем в электромобилях, включая системы зарядки, электронику и различные электрические компоненты. </w:t>
      </w:r>
    </w:p>
    <w:p w14:paraId="793AFBF8" w14:textId="77777777" w:rsidR="004B4627" w:rsidRPr="00716682" w:rsidRDefault="004B4627" w:rsidP="004B4627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Механики: </w:t>
      </w:r>
      <w:r w:rsidRPr="00716682">
        <w:rPr>
          <w:rFonts w:ascii="Times New Roman" w:hAnsi="Times New Roman" w:cs="Times New Roman"/>
          <w:sz w:val="28"/>
          <w:szCs w:val="28"/>
        </w:rPr>
        <w:t xml:space="preserve">механики, специализирующиеся на электромобилях, могут выполнять различные ремонтные работы, включая замену тормозных колодок, подвески, приводов и других механических компонентов. </w:t>
      </w:r>
    </w:p>
    <w:p w14:paraId="66E1606A" w14:textId="77777777" w:rsidR="004B4627" w:rsidRPr="00716682" w:rsidRDefault="004B4627" w:rsidP="004B4627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>Специалисты по аккумуляторам</w:t>
      </w:r>
      <w:r w:rsidRPr="00716682">
        <w:rPr>
          <w:rFonts w:ascii="Times New Roman" w:hAnsi="Times New Roman" w:cs="Times New Roman"/>
          <w:sz w:val="28"/>
          <w:szCs w:val="28"/>
        </w:rPr>
        <w:t xml:space="preserve">: эти сотрудники занимаются обслуживанием и ремонтом аккумуляторных систем в электромобилях, включая проверку и замену аккумуляторных ячеек. </w:t>
      </w:r>
    </w:p>
    <w:p w14:paraId="6F3CA988" w14:textId="77777777" w:rsidR="004B4627" w:rsidRPr="00716682" w:rsidRDefault="004B4627" w:rsidP="004B4627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Специалисты по диагностике: </w:t>
      </w:r>
      <w:r w:rsidRPr="00716682">
        <w:rPr>
          <w:rFonts w:ascii="Times New Roman" w:hAnsi="Times New Roman" w:cs="Times New Roman"/>
          <w:sz w:val="28"/>
          <w:szCs w:val="28"/>
        </w:rPr>
        <w:t>эти специалисты используют специализированное оборудование для диагностики проблем с электрическими системами в электромобилях и определения неисправностей.</w:t>
      </w: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540BD3F" w14:textId="77777777" w:rsidR="004B4627" w:rsidRPr="00716682" w:rsidRDefault="004B4627" w:rsidP="004B4627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>Инженеры по программному обеспечению</w:t>
      </w:r>
      <w:r w:rsidRPr="00716682">
        <w:rPr>
          <w:rFonts w:ascii="Times New Roman" w:hAnsi="Times New Roman" w:cs="Times New Roman"/>
          <w:sz w:val="28"/>
          <w:szCs w:val="28"/>
        </w:rPr>
        <w:t xml:space="preserve">: в электромобилях большую роль играют программные компоненты, такие как системы управления, автопилот и различные приложения. Инженеры по программному обеспечению отвечают за разработку и обновление программного обеспечения электромобилей. </w:t>
      </w:r>
    </w:p>
    <w:p w14:paraId="165C7C74" w14:textId="690EB5B2" w:rsidR="00D63FE4" w:rsidRPr="004B4627" w:rsidRDefault="004B4627" w:rsidP="004B4627">
      <w:pPr>
        <w:pStyle w:val="a4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16682">
        <w:rPr>
          <w:rFonts w:ascii="Times New Roman" w:hAnsi="Times New Roman" w:cs="Times New Roman"/>
          <w:b/>
          <w:bCs/>
          <w:sz w:val="28"/>
          <w:szCs w:val="28"/>
        </w:rPr>
        <w:t xml:space="preserve">Консультанты и менеджеры по обслуживанию клиентов: </w:t>
      </w:r>
      <w:r w:rsidRPr="00716682">
        <w:rPr>
          <w:rFonts w:ascii="Times New Roman" w:hAnsi="Times New Roman" w:cs="Times New Roman"/>
          <w:sz w:val="28"/>
          <w:szCs w:val="28"/>
        </w:rPr>
        <w:t>эти сотрудники обеспечивают общение с клиентами, принимают и отслеживают заказы на обслуживание и ремонт электромобилей, а также предоставляют консультацию и помощь клиентам в решении вопросов, связанных с их электромобилями.</w:t>
      </w:r>
    </w:p>
    <w:p w14:paraId="27A32C68" w14:textId="77777777" w:rsidR="004D62F1" w:rsidRDefault="004D62F1" w:rsidP="004D62F1">
      <w:pPr>
        <w:pStyle w:val="a4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EF66543" w14:textId="77777777" w:rsidR="0061771F" w:rsidRDefault="0061771F" w:rsidP="00E6012A">
      <w:pPr>
        <w:tabs>
          <w:tab w:val="left" w:pos="284"/>
        </w:tabs>
        <w:spacing w:after="0" w:line="480" w:lineRule="auto"/>
        <w:ind w:left="2229" w:right="981"/>
        <w:contextualSpacing/>
        <w:jc w:val="center"/>
        <w:outlineLvl w:val="1"/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Примеры</w:t>
      </w:r>
    </w:p>
    <w:p w14:paraId="5D979E05" w14:textId="77777777" w:rsidR="0061771F" w:rsidRPr="008F350C" w:rsidRDefault="0061771F" w:rsidP="0061771F">
      <w:pPr>
        <w:tabs>
          <w:tab w:val="left" w:pos="284"/>
        </w:tabs>
        <w:spacing w:after="0"/>
        <w:ind w:left="2229" w:right="981"/>
        <w:contextualSpacing/>
        <w:outlineLvl w:val="1"/>
        <w:rPr>
          <w:rFonts w:ascii="Times New Roman" w:eastAsia="Calibri" w:hAnsi="Times New Roman"/>
          <w:b/>
          <w:sz w:val="28"/>
          <w:szCs w:val="28"/>
        </w:rPr>
      </w:pPr>
      <w:r w:rsidRPr="008F350C">
        <w:rPr>
          <w:rFonts w:ascii="Times New Roman" w:eastAsia="Calibri" w:hAnsi="Times New Roman"/>
          <w:b/>
          <w:sz w:val="28"/>
          <w:szCs w:val="28"/>
        </w:rPr>
        <w:t>Проектирование программного продукта ИС</w:t>
      </w:r>
    </w:p>
    <w:p w14:paraId="1C960820" w14:textId="77777777" w:rsidR="0061771F" w:rsidRPr="0061771F" w:rsidRDefault="0061771F" w:rsidP="0061771F">
      <w:pPr>
        <w:pStyle w:val="a4"/>
        <w:spacing w:after="0" w:line="276" w:lineRule="auto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61771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Каждый объект имеет большое количество различных свойств. В процессе построения модели выделяются главные, наиболее существенные из них.</w:t>
      </w:r>
    </w:p>
    <w:p w14:paraId="42C27317" w14:textId="77777777" w:rsidR="0061771F" w:rsidRPr="0061771F" w:rsidRDefault="0061771F" w:rsidP="0061771F">
      <w:pPr>
        <w:pStyle w:val="a4"/>
        <w:spacing w:after="0" w:line="276" w:lineRule="auto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61771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Модель – это объект, который </w:t>
      </w:r>
    </w:p>
    <w:p w14:paraId="38C60D6D" w14:textId="77777777" w:rsidR="0061771F" w:rsidRDefault="0061771F" w:rsidP="0061771F">
      <w:pPr>
        <w:pStyle w:val="a4"/>
        <w:spacing w:after="0" w:line="276" w:lineRule="auto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61771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 xml:space="preserve">Цель моделирования возникает, когда субъект моделирования решает стоящую перед ним задачу, и зависит как от решаемой задачи, так и от субъекта моделирования. </w:t>
      </w:r>
    </w:p>
    <w:p w14:paraId="021FAC8D" w14:textId="77777777" w:rsidR="0061771F" w:rsidRPr="0061771F" w:rsidRDefault="0061771F" w:rsidP="0061771F">
      <w:pPr>
        <w:pStyle w:val="a4"/>
        <w:spacing w:after="0" w:line="276" w:lineRule="auto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F12CA3C" w14:textId="77777777" w:rsidR="0061771F" w:rsidRPr="0061771F" w:rsidRDefault="0061771F" w:rsidP="0061771F">
      <w:pPr>
        <w:spacing w:after="240" w:line="360" w:lineRule="auto"/>
        <w:ind w:firstLine="709"/>
        <w:contextualSpacing/>
        <w:jc w:val="both"/>
        <w:outlineLvl w:val="2"/>
        <w:rPr>
          <w:rFonts w:ascii="Times New Roman" w:eastAsia="Calibri" w:hAnsi="Times New Roman"/>
          <w:b/>
          <w:sz w:val="28"/>
          <w:szCs w:val="28"/>
        </w:rPr>
      </w:pPr>
      <w:r w:rsidRPr="0061771F">
        <w:rPr>
          <w:rFonts w:ascii="Times New Roman" w:eastAsia="Calibri" w:hAnsi="Times New Roman"/>
          <w:b/>
          <w:sz w:val="28"/>
          <w:szCs w:val="28"/>
        </w:rPr>
        <w:t>Проектирование концептуальной модели</w:t>
      </w:r>
    </w:p>
    <w:p w14:paraId="3F486E13" w14:textId="01BFCF9D" w:rsidR="0061771F" w:rsidRDefault="0061771F" w:rsidP="0061771F">
      <w:pPr>
        <w:spacing w:after="240" w:line="360" w:lineRule="auto"/>
        <w:ind w:firstLine="709"/>
        <w:contextualSpacing/>
        <w:jc w:val="both"/>
        <w:outlineLvl w:val="2"/>
        <w:rPr>
          <w:rFonts w:ascii="Times New Roman" w:eastAsia="Calibri" w:hAnsi="Times New Roman"/>
          <w:b/>
          <w:bCs/>
          <w:color w:val="252525"/>
          <w:sz w:val="28"/>
          <w:szCs w:val="28"/>
          <w:shd w:val="clear" w:color="auto" w:fill="FFFFFF"/>
          <w:lang w:val="x-none" w:eastAsia="x-none"/>
        </w:rPr>
      </w:pPr>
      <w:r w:rsidRPr="0061771F">
        <w:rPr>
          <w:rFonts w:ascii="Times New Roman" w:hAnsi="Times New Roman"/>
          <w:sz w:val="28"/>
          <w:szCs w:val="28"/>
        </w:rPr>
        <w:t>Концептуальная м</w:t>
      </w:r>
      <w:r w:rsidR="00E6012A">
        <w:rPr>
          <w:rFonts w:ascii="Times New Roman" w:hAnsi="Times New Roman"/>
          <w:sz w:val="28"/>
          <w:szCs w:val="28"/>
        </w:rPr>
        <w:t xml:space="preserve">одель - это отражение предметной области. </w:t>
      </w:r>
      <w:r w:rsidRPr="0061771F">
        <w:rPr>
          <w:rFonts w:ascii="Times New Roman" w:hAnsi="Times New Roman"/>
          <w:sz w:val="28"/>
          <w:szCs w:val="28"/>
        </w:rPr>
        <w:t xml:space="preserve"> Атрибуты, характеризующие объект - в виде овала, а связи между объектами - ромбами. Мощность связи обозначаются стрелками (в направлении, где мощность равна многим - двойная стрелка, а со стороны, где она равна единице - одинарная).</w:t>
      </w:r>
    </w:p>
    <w:p w14:paraId="7C71F451" w14:textId="77777777" w:rsidR="0061771F" w:rsidRDefault="0061771F" w:rsidP="0061771F">
      <w:pPr>
        <w:spacing w:after="240" w:line="360" w:lineRule="auto"/>
        <w:ind w:firstLine="709"/>
        <w:contextualSpacing/>
        <w:jc w:val="both"/>
        <w:outlineLvl w:val="2"/>
        <w:rPr>
          <w:rFonts w:ascii="Times New Roman" w:eastAsia="Calibri" w:hAnsi="Times New Roman"/>
          <w:b/>
          <w:bCs/>
          <w:color w:val="252525"/>
          <w:sz w:val="28"/>
          <w:szCs w:val="28"/>
          <w:shd w:val="clear" w:color="auto" w:fill="FFFFFF"/>
          <w:lang w:val="x-none" w:eastAsia="x-none"/>
        </w:rPr>
      </w:pPr>
    </w:p>
    <w:p w14:paraId="3AB6C47B" w14:textId="5F4DA7BF" w:rsidR="0061771F" w:rsidRDefault="0061771F" w:rsidP="0061771F">
      <w:pPr>
        <w:spacing w:after="240" w:line="360" w:lineRule="auto"/>
        <w:ind w:firstLine="709"/>
        <w:contextualSpacing/>
        <w:jc w:val="both"/>
        <w:outlineLvl w:val="2"/>
        <w:rPr>
          <w:rFonts w:ascii="Times New Roman" w:eastAsia="Calibri" w:hAnsi="Times New Roman"/>
          <w:b/>
          <w:sz w:val="28"/>
          <w:szCs w:val="28"/>
        </w:rPr>
      </w:pPr>
      <w:r w:rsidRPr="0061771F">
        <w:rPr>
          <w:rFonts w:ascii="Times New Roman" w:eastAsia="Calibri" w:hAnsi="Times New Roman"/>
          <w:b/>
          <w:sz w:val="28"/>
          <w:szCs w:val="28"/>
        </w:rPr>
        <w:t>Проектирование концептуальной модели</w:t>
      </w:r>
    </w:p>
    <w:p w14:paraId="5C8A9C9A" w14:textId="353E00BF" w:rsidR="0061771F" w:rsidRPr="0061771F" w:rsidRDefault="0061771F" w:rsidP="004B4627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61771F">
        <w:rPr>
          <w:rFonts w:ascii="Times New Roman" w:hAnsi="Times New Roman"/>
          <w:sz w:val="28"/>
          <w:szCs w:val="28"/>
        </w:rPr>
        <w:t>С помощью диаграмм прецедентов на языке UML можно представить требования к ИС. Согласно пособию «Самоучитель UML»: Язык UML представляет собой общецелевой язык визуального моделирования, который разработан для спецификации, визуализации, проектирования и документирования компонентов программного обеспечения, бизнес-процессов и других систем.»</w:t>
      </w:r>
      <w:r w:rsidRPr="0061771F">
        <w:rPr>
          <w:rFonts w:ascii="Times New Roman" w:hAnsi="Times New Roman"/>
          <w:sz w:val="28"/>
          <w:szCs w:val="28"/>
        </w:rPr>
        <w:footnoteReference w:id="1"/>
      </w:r>
      <w:r w:rsidRPr="0061771F">
        <w:rPr>
          <w:rFonts w:ascii="Times New Roman" w:hAnsi="Times New Roman"/>
          <w:sz w:val="28"/>
          <w:szCs w:val="28"/>
        </w:rPr>
        <w:t xml:space="preserve">. Язык UML является простейшим, основным  и мощнейшим средством моделирования, который используется для построения концептуальных, логических и графических моделей систем различной степени сложности и совершенно разного целевого предназначения. </w:t>
      </w:r>
    </w:p>
    <w:p w14:paraId="162DD437" w14:textId="58B39542" w:rsidR="004D62F1" w:rsidRPr="004B4627" w:rsidRDefault="004D62F1" w:rsidP="004B4627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61771F">
        <w:rPr>
          <w:rFonts w:ascii="Times New Roman" w:hAnsi="Times New Roman"/>
          <w:sz w:val="28"/>
          <w:szCs w:val="28"/>
        </w:rPr>
        <w:t>Диаграмма прецедентов представляет собой графическое изображение вариантов использования (use case) системы, акторов (actors) и их взаимодействия в виде эллипсов и прямоугольников. Варианты использования описывают функциональность системы с точки зрения ее пользователей, а акторы представляют внешние сущности, которые используют систему.</w:t>
      </w:r>
    </w:p>
    <w:p w14:paraId="348B5E69" w14:textId="384CF1FD" w:rsidR="004D62F1" w:rsidRDefault="004D62F1" w:rsidP="004B4627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4D62F1">
        <w:rPr>
          <w:rFonts w:ascii="Times New Roman" w:hAnsi="Times New Roman"/>
          <w:sz w:val="28"/>
          <w:szCs w:val="28"/>
        </w:rPr>
        <w:t>Диаграмма прецедентов информационной системы для автосервиса представляет собой графическое представление функциональных возможностей этой системы и взаимодействия акторов (пользователей) с ней.</w:t>
      </w:r>
    </w:p>
    <w:p w14:paraId="181378BD" w14:textId="3E492D34" w:rsidR="004D62F1" w:rsidRDefault="00F84C08" w:rsidP="00F84C08">
      <w:pPr>
        <w:pStyle w:val="a4"/>
        <w:spacing w:after="0"/>
        <w:ind w:left="0" w:firstLine="709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84C0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1857F0D8" wp14:editId="640B9C91">
            <wp:extent cx="5843195" cy="390525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7543" cy="39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72D" w14:textId="4B9D98BE" w:rsidR="004D62F1" w:rsidRDefault="004D62F1" w:rsidP="004D62F1">
      <w:pPr>
        <w:pStyle w:val="a4"/>
        <w:spacing w:after="0"/>
        <w:ind w:left="174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1. Диаграмма прецедентов.  </w:t>
      </w:r>
    </w:p>
    <w:p w14:paraId="3BF20AB7" w14:textId="77777777" w:rsidR="004D62F1" w:rsidRPr="004D62F1" w:rsidRDefault="004D62F1" w:rsidP="004D62F1">
      <w:pPr>
        <w:pStyle w:val="a4"/>
        <w:spacing w:after="0"/>
        <w:ind w:left="174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2832F34" w14:textId="61B1C247" w:rsidR="00D63FE4" w:rsidRPr="004D62F1" w:rsidRDefault="004D62F1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D62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диаграмме отображаются различные действия, которые акторы могут выполнить в системе, а также связи между этими действиями. Прецеденты представляют собой отдельные сценарии использования системы, описывающие, как пользователи взаимодействуют с системой для достижения определенной цели.</w:t>
      </w:r>
    </w:p>
    <w:p w14:paraId="271D8250" w14:textId="032EE7B4" w:rsidR="00D63FE4" w:rsidRDefault="00D63FE4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Работники автосервиса являются неотъемленной частью всего сервиса,</w:t>
      </w:r>
      <w:r w:rsidR="004D62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они должны быть профессионалами в своем деле, иначе у автос</w:t>
      </w:r>
      <w:r w:rsidR="004D62F1">
        <w:rPr>
          <w:rFonts w:ascii="Times New Roman" w:hAnsi="Times New Roman"/>
          <w:sz w:val="28"/>
          <w:szCs w:val="28"/>
        </w:rPr>
        <w:t>ер</w:t>
      </w:r>
      <w:r>
        <w:rPr>
          <w:rFonts w:ascii="Times New Roman" w:hAnsi="Times New Roman"/>
          <w:sz w:val="28"/>
          <w:szCs w:val="28"/>
        </w:rPr>
        <w:t xml:space="preserve">виса буду много проблем. </w:t>
      </w:r>
    </w:p>
    <w:p w14:paraId="32DCB56B" w14:textId="46BBCA3C" w:rsidR="004D62F1" w:rsidRPr="004D62F1" w:rsidRDefault="004D62F1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4D62F1">
        <w:rPr>
          <w:rFonts w:ascii="Times New Roman" w:hAnsi="Times New Roman"/>
          <w:sz w:val="28"/>
          <w:szCs w:val="28"/>
        </w:rPr>
        <w:t>Акторами в данной системе</w:t>
      </w:r>
      <w:r>
        <w:rPr>
          <w:rFonts w:ascii="Times New Roman" w:hAnsi="Times New Roman"/>
          <w:sz w:val="28"/>
          <w:szCs w:val="28"/>
        </w:rPr>
        <w:t xml:space="preserve"> являются управляющий автосервиса</w:t>
      </w:r>
      <w:r w:rsidRPr="004D62F1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менеджер по работе с клиентами, инженер по гарантии, бухгалтер, посетитель сайта и клиент, </w:t>
      </w:r>
      <w:r w:rsidRPr="004D62F1">
        <w:rPr>
          <w:rFonts w:ascii="Times New Roman" w:hAnsi="Times New Roman"/>
          <w:sz w:val="28"/>
          <w:szCs w:val="28"/>
        </w:rPr>
        <w:t>которые выполняют определенные действия в системе.</w:t>
      </w:r>
    </w:p>
    <w:p w14:paraId="368C5C94" w14:textId="77777777" w:rsidR="00E6012A" w:rsidRDefault="004D62F1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 w:rsidRPr="004D62F1">
        <w:rPr>
          <w:rFonts w:ascii="Times New Roman" w:hAnsi="Times New Roman"/>
          <w:sz w:val="28"/>
          <w:szCs w:val="28"/>
        </w:rPr>
        <w:t>Диаграмма прецедентов позволяет лучше понять потребности пользователей и определить функциональности, которые должны быть реализованы в системе. Это помогает разработчикам и дизайнерам создать удобный и эффективный пользовательский интерфейс, а также определить необходимые функции и их взаимодействие для успешного функционирования информационной системы для автосервиса.</w:t>
      </w:r>
    </w:p>
    <w:p w14:paraId="1D8661A2" w14:textId="119DF627" w:rsidR="00E6012A" w:rsidRPr="00E6012A" w:rsidRDefault="00E6012A" w:rsidP="00E6012A">
      <w:pPr>
        <w:spacing w:after="0" w:line="360" w:lineRule="auto"/>
        <w:ind w:firstLine="709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С</w:t>
      </w:r>
      <w:r w:rsidRPr="008F350C">
        <w:rPr>
          <w:rFonts w:ascii="Times New Roman" w:eastAsia="Calibri" w:hAnsi="Times New Roman"/>
          <w:sz w:val="28"/>
          <w:szCs w:val="28"/>
        </w:rPr>
        <w:t>оставим концептуальную модель</w:t>
      </w:r>
      <w:r>
        <w:rPr>
          <w:rFonts w:ascii="Times New Roman" w:eastAsia="Calibri" w:hAnsi="Times New Roman"/>
          <w:sz w:val="28"/>
          <w:szCs w:val="28"/>
        </w:rPr>
        <w:t xml:space="preserve"> (см. рис.2</w:t>
      </w:r>
      <w:r w:rsidRPr="008F350C">
        <w:rPr>
          <w:rFonts w:ascii="Times New Roman" w:eastAsia="Calibri" w:hAnsi="Times New Roman"/>
          <w:sz w:val="28"/>
          <w:szCs w:val="28"/>
        </w:rPr>
        <w:t>).</w:t>
      </w:r>
    </w:p>
    <w:p w14:paraId="7C4B8E10" w14:textId="41C8697E" w:rsidR="004D62F1" w:rsidRDefault="00182AFC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br/>
      </w:r>
      <w:r w:rsidRPr="00182AFC">
        <w:rPr>
          <w:rFonts w:ascii="Times New Roman" w:hAnsi="Times New Roman"/>
          <w:sz w:val="28"/>
          <w:szCs w:val="28"/>
        </w:rPr>
        <w:drawing>
          <wp:inline distT="0" distB="0" distL="0" distR="0" wp14:anchorId="386DBC34" wp14:editId="46A038C7">
            <wp:extent cx="5701085" cy="22853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3391" cy="22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E8C" w14:textId="77BFFC43" w:rsidR="00E6012A" w:rsidRDefault="00E6012A" w:rsidP="00C13B2C">
      <w:pPr>
        <w:spacing w:after="0"/>
        <w:ind w:left="680" w:firstLine="709"/>
        <w:jc w:val="both"/>
        <w:rPr>
          <w:rFonts w:ascii="Times New Roman" w:eastAsia="Calibri" w:hAnsi="Times New Roman"/>
          <w:sz w:val="24"/>
          <w:szCs w:val="24"/>
          <w:lang w:eastAsia="en-US"/>
        </w:rPr>
      </w:pPr>
      <w:r w:rsidRPr="00E6012A">
        <w:rPr>
          <w:rFonts w:ascii="Times New Roman" w:eastAsia="Calibri" w:hAnsi="Times New Roman"/>
          <w:b/>
          <w:sz w:val="24"/>
          <w:szCs w:val="24"/>
          <w:lang w:eastAsia="en-US"/>
        </w:rPr>
        <w:t>Рисунок 2.</w:t>
      </w:r>
      <w:r>
        <w:rPr>
          <w:rFonts w:ascii="Times New Roman" w:hAnsi="Times New Roman"/>
          <w:sz w:val="28"/>
          <w:szCs w:val="28"/>
        </w:rPr>
        <w:t xml:space="preserve"> </w:t>
      </w:r>
      <w:r w:rsidRPr="00E6012A">
        <w:rPr>
          <w:rFonts w:ascii="Times New Roman" w:eastAsia="Calibri" w:hAnsi="Times New Roman"/>
          <w:sz w:val="24"/>
          <w:szCs w:val="24"/>
          <w:lang w:eastAsia="en-US"/>
        </w:rPr>
        <w:t>Концептуальная модель автосервиса.</w:t>
      </w:r>
    </w:p>
    <w:p w14:paraId="23B56F26" w14:textId="77777777" w:rsidR="00E6012A" w:rsidRDefault="00E6012A" w:rsidP="00C13B2C">
      <w:pPr>
        <w:spacing w:after="0"/>
        <w:ind w:left="680" w:firstLine="709"/>
        <w:jc w:val="both"/>
        <w:rPr>
          <w:rFonts w:ascii="Times New Roman" w:hAnsi="Times New Roman"/>
          <w:sz w:val="28"/>
          <w:szCs w:val="28"/>
        </w:rPr>
      </w:pPr>
    </w:p>
    <w:p w14:paraId="7A33E7ED" w14:textId="4D36FEAA" w:rsidR="00E6012A" w:rsidRPr="00E6012A" w:rsidRDefault="00E6012A" w:rsidP="00E6012A">
      <w:pPr>
        <w:keepNext/>
        <w:spacing w:after="0"/>
        <w:ind w:firstLine="709"/>
        <w:contextualSpacing/>
        <w:jc w:val="center"/>
        <w:outlineLvl w:val="2"/>
        <w:rPr>
          <w:rFonts w:ascii="Times New Roman" w:hAnsi="Times New Roman"/>
          <w:b/>
          <w:bCs/>
          <w:sz w:val="28"/>
          <w:szCs w:val="28"/>
          <w:lang w:val="x-none"/>
        </w:rPr>
      </w:pPr>
      <w:bookmarkStart w:id="0" w:name="_Toc421608127"/>
      <w:r w:rsidRPr="008F350C">
        <w:rPr>
          <w:rFonts w:ascii="Times New Roman" w:hAnsi="Times New Roman"/>
          <w:b/>
          <w:bCs/>
          <w:sz w:val="28"/>
          <w:szCs w:val="28"/>
          <w:lang w:val="x-none"/>
        </w:rPr>
        <w:t>Проектирование логической модели</w:t>
      </w:r>
      <w:bookmarkEnd w:id="0"/>
    </w:p>
    <w:p w14:paraId="06E39BCC" w14:textId="77777777" w:rsidR="00E6012A" w:rsidRPr="00E6012A" w:rsidRDefault="00E6012A" w:rsidP="00E6012A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601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Информационно-логическая модель (далее ИЛМ) является отображением……..</w:t>
      </w:r>
    </w:p>
    <w:p w14:paraId="64DC8DFD" w14:textId="77777777" w:rsidR="00E6012A" w:rsidRPr="00E6012A" w:rsidRDefault="00E6012A" w:rsidP="00E6012A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601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Такой объект подразумевает под собой описание какой-либо сущности предметной области – реального объекта. Информационный объект формируется……..</w:t>
      </w:r>
    </w:p>
    <w:p w14:paraId="7C401B8B" w14:textId="77777777" w:rsidR="00E6012A" w:rsidRPr="00E6012A" w:rsidRDefault="00E6012A" w:rsidP="00E6012A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601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Инфологическая модель (информационно-логическая) ориентирована на человека и не зависима от типа СУБД модель предметной области, определяющая совокупности информационных объектов, их атрибутов и отношений между объектами,  динамику изменений предметной области, а также характер информационных потребностей пользователей.</w:t>
      </w:r>
    </w:p>
    <w:p w14:paraId="426D8E45" w14:textId="4684683C" w:rsidR="00E6012A" w:rsidRPr="00E6012A" w:rsidRDefault="00E6012A" w:rsidP="00E6012A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601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базе концептуальной модели составим инфологическую модел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ь предметной области (см. рис. 3</w:t>
      </w:r>
      <w:r w:rsidRPr="00E601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).</w:t>
      </w:r>
    </w:p>
    <w:p w14:paraId="0FDC061F" w14:textId="609FB2BE" w:rsidR="00E6012A" w:rsidRPr="00E6012A" w:rsidRDefault="00E6012A" w:rsidP="00E6012A">
      <w:pPr>
        <w:pStyle w:val="a4"/>
        <w:spacing w:after="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x-none"/>
        </w:rPr>
      </w:pPr>
      <w:r w:rsidRPr="00B1573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99900E8" wp14:editId="2DC4B4FA">
            <wp:extent cx="5819775" cy="2663687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2316" cy="26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364B" w14:textId="14645AE2" w:rsidR="00E6012A" w:rsidRPr="004B4627" w:rsidRDefault="004B4627" w:rsidP="004B4627">
      <w:pPr>
        <w:spacing w:line="360" w:lineRule="auto"/>
        <w:contextualSpacing/>
        <w:jc w:val="center"/>
        <w:rPr>
          <w:rFonts w:ascii="Times New Roman" w:eastAsia="Calibri" w:hAnsi="Times New Roman"/>
          <w:bCs/>
          <w:sz w:val="24"/>
          <w:szCs w:val="24"/>
        </w:rPr>
      </w:pPr>
      <w:r w:rsidRPr="008F350C">
        <w:rPr>
          <w:rFonts w:ascii="Times New Roman" w:eastAsia="Calibri" w:hAnsi="Times New Roman"/>
          <w:b/>
          <w:sz w:val="24"/>
          <w:szCs w:val="24"/>
        </w:rPr>
        <w:t>Рис. 6</w:t>
      </w:r>
      <w:r w:rsidRPr="008F350C">
        <w:rPr>
          <w:rFonts w:ascii="Times New Roman" w:eastAsia="Calibri" w:hAnsi="Times New Roman"/>
          <w:sz w:val="24"/>
          <w:szCs w:val="24"/>
        </w:rPr>
        <w:t xml:space="preserve"> Инфологическая</w:t>
      </w:r>
      <w:r w:rsidRPr="008F350C">
        <w:rPr>
          <w:rFonts w:ascii="Times New Roman" w:eastAsia="Calibri" w:hAnsi="Times New Roman"/>
          <w:bCs/>
          <w:sz w:val="24"/>
          <w:szCs w:val="24"/>
        </w:rPr>
        <w:t xml:space="preserve"> модель </w:t>
      </w:r>
      <w:r>
        <w:rPr>
          <w:rFonts w:ascii="Times New Roman" w:eastAsia="Calibri" w:hAnsi="Times New Roman"/>
          <w:bCs/>
          <w:sz w:val="24"/>
          <w:szCs w:val="24"/>
        </w:rPr>
        <w:t xml:space="preserve">автосервиса электромобилей </w:t>
      </w:r>
      <w:r w:rsidRPr="008F350C">
        <w:rPr>
          <w:rFonts w:ascii="Times New Roman" w:eastAsia="Calibri" w:hAnsi="Times New Roman"/>
          <w:bCs/>
          <w:sz w:val="24"/>
          <w:szCs w:val="24"/>
        </w:rPr>
        <w:t>«</w:t>
      </w:r>
      <w:r>
        <w:rPr>
          <w:rFonts w:ascii="Times New Roman" w:eastAsia="Calibri" w:hAnsi="Times New Roman"/>
          <w:bCs/>
          <w:sz w:val="24"/>
          <w:szCs w:val="24"/>
          <w:lang w:val="en-US"/>
        </w:rPr>
        <w:t>ElectroFix</w:t>
      </w:r>
      <w:r w:rsidRPr="008F350C">
        <w:rPr>
          <w:rFonts w:ascii="Times New Roman" w:eastAsia="Calibri" w:hAnsi="Times New Roman"/>
          <w:bCs/>
          <w:sz w:val="24"/>
          <w:szCs w:val="24"/>
        </w:rPr>
        <w:t>»</w:t>
      </w:r>
    </w:p>
    <w:p w14:paraId="04CE0344" w14:textId="46053A78" w:rsidR="000E10A5" w:rsidRPr="000E10A5" w:rsidRDefault="004B4627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B462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Инфологическая модель автосервиса электромобилей «ElectroFix»</w:t>
      </w:r>
      <w:r>
        <w:rPr>
          <w:rFonts w:ascii="Times New Roman" w:eastAsia="Calibri" w:hAnsi="Times New Roman" w:cs="Times New Roman"/>
          <w:bCs/>
          <w:sz w:val="24"/>
          <w:szCs w:val="24"/>
        </w:rPr>
        <w:t xml:space="preserve"> </w:t>
      </w:r>
      <w:r w:rsidR="000E10A5"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представляет собой графическое изображение структуры базы данных автосервиса. Эта диаграмма используется для визуализации взаимосвязей между таблицами и сущностями в базе данных.</w:t>
      </w:r>
    </w:p>
    <w:p w14:paraId="7361E350" w14:textId="7E352B43" w:rsidR="000E10A5" w:rsidRPr="000E10A5" w:rsidRDefault="000E10A5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Целью создания диаграммы базы данных является упрощение процесса разработки и анализа базы данных, а также обеспечение более эффективного и понятного взаимодействия между разработчиками и пользователями базы данных.</w:t>
      </w:r>
    </w:p>
    <w:p w14:paraId="0D2D016C" w14:textId="04315272" w:rsidR="000E10A5" w:rsidRDefault="004B4627" w:rsidP="00C13B2C">
      <w:pPr>
        <w:pStyle w:val="a4"/>
        <w:spacing w:after="0"/>
        <w:ind w:left="68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Инфологическая модель </w:t>
      </w:r>
      <w:r w:rsidR="000E10A5" w:rsidRPr="000E10A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часто используется для создания диаграмм баз данных, так как она предоставляет интуитивно понятное представление о связях между таблицами и сущностями. Она основана на построении ER-диаграмм и содержит такие элементы, как сущности, атрибуты, связи и ключи.</w:t>
      </w:r>
    </w:p>
    <w:p w14:paraId="49ED5D17" w14:textId="6E5F957D" w:rsidR="000E10A5" w:rsidRPr="000E10A5" w:rsidRDefault="000E10A5" w:rsidP="000E10A5">
      <w:pPr>
        <w:pStyle w:val="a4"/>
        <w:spacing w:after="0"/>
        <w:ind w:left="0" w:firstLine="709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D11EF7A" w14:textId="10062467" w:rsidR="00C13B2C" w:rsidRPr="00C13B2C" w:rsidRDefault="004B4627" w:rsidP="00C13B2C">
      <w:pPr>
        <w:pStyle w:val="a4"/>
        <w:spacing w:after="0"/>
        <w:ind w:left="68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Инфологическая модель</w:t>
      </w:r>
      <w:r w:rsidRPr="00C13B2C">
        <w:rPr>
          <w:rFonts w:ascii="Times New Roman" w:hAnsi="Times New Roman" w:cs="Times New Roman"/>
          <w:sz w:val="28"/>
          <w:szCs w:val="28"/>
        </w:rPr>
        <w:t xml:space="preserve"> </w:t>
      </w:r>
      <w:r w:rsidR="00C13B2C" w:rsidRPr="00C13B2C">
        <w:rPr>
          <w:rFonts w:ascii="Times New Roman" w:hAnsi="Times New Roman" w:cs="Times New Roman"/>
          <w:sz w:val="28"/>
          <w:szCs w:val="28"/>
        </w:rPr>
        <w:t>может включать следующие основные элементы:</w:t>
      </w:r>
    </w:p>
    <w:p w14:paraId="641D0CE9" w14:textId="77777777" w:rsidR="00C13B2C" w:rsidRPr="00C13B2C" w:rsidRDefault="00C13B2C" w:rsidP="00C13B2C">
      <w:pPr>
        <w:pStyle w:val="a4"/>
        <w:spacing w:after="0"/>
        <w:ind w:left="680" w:firstLine="709"/>
        <w:rPr>
          <w:rFonts w:ascii="Times New Roman" w:hAnsi="Times New Roman" w:cs="Times New Roman"/>
          <w:sz w:val="28"/>
          <w:szCs w:val="28"/>
        </w:rPr>
      </w:pPr>
    </w:p>
    <w:p w14:paraId="15586E69" w14:textId="708300E6" w:rsidR="00C13B2C" w:rsidRP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Сущность: представляет собой объект или понятие, которое имеет уникальную идентификацию в базе данных. Например, сущностями в автосервисе могут быть "клиенты", "автомобили", "работники" и т.д.</w:t>
      </w:r>
    </w:p>
    <w:p w14:paraId="4966A424" w14:textId="7362B550" w:rsidR="00C13B2C" w:rsidRP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Атрибут: представляет собой характеристику или свойство сущности. Например, для сущности "клиент" атрибутами могут быть "имя", "адрес", "номер телефона" и т.д.</w:t>
      </w:r>
    </w:p>
    <w:p w14:paraId="6CD73A36" w14:textId="379B49B3" w:rsidR="00C13B2C" w:rsidRP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Связь: представляет собой отношение между двумя или более сущностями. Например, связь между сущностями "клиент" и "автомобиль" может описывать факт того, что один клиент может иметь несколько автомобилей.</w:t>
      </w:r>
    </w:p>
    <w:p w14:paraId="30653020" w14:textId="6AB743AA" w:rsidR="00C13B2C" w:rsidRDefault="00C13B2C" w:rsidP="00C13B2C">
      <w:pPr>
        <w:pStyle w:val="a4"/>
        <w:numPr>
          <w:ilvl w:val="0"/>
          <w:numId w:val="14"/>
        </w:numPr>
        <w:spacing w:after="0"/>
        <w:ind w:left="1389" w:hanging="709"/>
        <w:rPr>
          <w:rFonts w:ascii="Times New Roman" w:hAnsi="Times New Roman" w:cs="Times New Roman"/>
          <w:sz w:val="28"/>
          <w:szCs w:val="28"/>
        </w:rPr>
      </w:pPr>
      <w:r w:rsidRPr="00C13B2C">
        <w:rPr>
          <w:rFonts w:ascii="Times New Roman" w:hAnsi="Times New Roman" w:cs="Times New Roman"/>
          <w:sz w:val="28"/>
          <w:szCs w:val="28"/>
        </w:rPr>
        <w:t>Ключ: представляет собой уникальный идентификатор сущности, который используется для его идентификации и связывания с другими сущностями. Например, для сущности "клиент" ключом может быть его уникальный номер или идентификатор.</w:t>
      </w:r>
    </w:p>
    <w:p w14:paraId="1E8239F5" w14:textId="77777777" w:rsidR="00C13B2C" w:rsidRPr="00C13B2C" w:rsidRDefault="00C13B2C" w:rsidP="00C13B2C">
      <w:pPr>
        <w:pStyle w:val="a4"/>
        <w:spacing w:after="0"/>
        <w:ind w:left="1389"/>
        <w:rPr>
          <w:rFonts w:ascii="Times New Roman" w:hAnsi="Times New Roman" w:cs="Times New Roman"/>
          <w:sz w:val="28"/>
          <w:szCs w:val="28"/>
        </w:rPr>
      </w:pPr>
    </w:p>
    <w:p w14:paraId="105BE260" w14:textId="769D125D" w:rsidR="004B4627" w:rsidRDefault="004B4627" w:rsidP="004B4627">
      <w:pPr>
        <w:pStyle w:val="a4"/>
        <w:spacing w:after="0"/>
        <w:ind w:left="68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Логическая модель </w:t>
      </w:r>
      <w:bookmarkStart w:id="1" w:name="_GoBack"/>
      <w:bookmarkEnd w:id="1"/>
      <w:r w:rsidR="00C13B2C" w:rsidRPr="00C13B2C">
        <w:rPr>
          <w:rFonts w:ascii="Times New Roman" w:hAnsi="Times New Roman" w:cs="Times New Roman"/>
          <w:sz w:val="28"/>
          <w:szCs w:val="28"/>
        </w:rPr>
        <w:t>важна для эффективного проектирования, анализа и разработки базы данных автосервиса. Она помогает представить структуру и связи в базе данных</w:t>
      </w:r>
      <w:r w:rsidR="00C13B2C">
        <w:rPr>
          <w:rFonts w:ascii="Times New Roman" w:hAnsi="Times New Roman" w:cs="Times New Roman"/>
          <w:sz w:val="28"/>
          <w:szCs w:val="28"/>
        </w:rPr>
        <w:t>.</w:t>
      </w:r>
    </w:p>
    <w:p w14:paraId="061E185C" w14:textId="30082DF4" w:rsidR="00D63FE4" w:rsidRDefault="00D63FE4" w:rsidP="004B4627">
      <w:pPr>
        <w:pStyle w:val="a4"/>
        <w:spacing w:after="0"/>
        <w:ind w:left="68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7BFD">
        <w:rPr>
          <w:rFonts w:ascii="Times New Roman" w:hAnsi="Times New Roman" w:cs="Times New Roman"/>
          <w:sz w:val="28"/>
          <w:szCs w:val="28"/>
        </w:rPr>
        <w:t>По итогу ПО автосервиса ElectroFIX значительно упростит и повысит эффективность работы автосервиса. Более того, оно обеспечит высокое качество обслуживание электромобилей.</w:t>
      </w:r>
    </w:p>
    <w:p w14:paraId="798E529F" w14:textId="77777777" w:rsidR="009D50FB" w:rsidRDefault="009D50FB" w:rsidP="00D63FE4">
      <w:pPr>
        <w:pStyle w:val="a4"/>
        <w:spacing w:after="0" w:line="276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</w:p>
    <w:p w14:paraId="22EBC259" w14:textId="77777777" w:rsidR="009D50FB" w:rsidRPr="009D50FB" w:rsidRDefault="009D50FB" w:rsidP="009D50FB">
      <w:pPr>
        <w:pStyle w:val="a4"/>
        <w:jc w:val="center"/>
        <w:rPr>
          <w:rFonts w:ascii="Times New Roman" w:hAnsi="Times New Roman" w:cs="Times New Roman"/>
          <w:b/>
          <w:sz w:val="32"/>
        </w:rPr>
      </w:pPr>
      <w:r w:rsidRPr="009D50FB">
        <w:rPr>
          <w:rFonts w:ascii="Times New Roman" w:hAnsi="Times New Roman" w:cs="Times New Roman"/>
          <w:b/>
          <w:sz w:val="32"/>
        </w:rPr>
        <w:lastRenderedPageBreak/>
        <w:t>Анализ разработанных программных продуктов в области автосервиса для электромобилей.</w:t>
      </w:r>
    </w:p>
    <w:p w14:paraId="498B98CA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Перед началом разработки собственного программного обеспечения для автосервиса, который предназначен только для электромобилей, произведем исследования аналоговых приложений. Рассмотрим три следующих примера и узнаем функции аналогов, а также их преимущества и недостатки:</w:t>
      </w:r>
    </w:p>
    <w:p w14:paraId="0B7149AA" w14:textId="77777777" w:rsidR="009D50FB" w:rsidRPr="00013BB5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423AECA" w14:textId="77777777" w:rsidR="009D50FB" w:rsidRPr="00A63688" w:rsidRDefault="009D50FB" w:rsidP="009D50FB">
      <w:pPr>
        <w:pStyle w:val="a4"/>
        <w:jc w:val="center"/>
        <w:rPr>
          <w:rFonts w:ascii="Times New Roman" w:hAnsi="Times New Roman" w:cs="Times New Roman"/>
          <w:b/>
          <w:i/>
          <w:sz w:val="28"/>
        </w:rPr>
      </w:pPr>
      <w:r w:rsidRPr="00A63688">
        <w:rPr>
          <w:rFonts w:ascii="Times New Roman" w:hAnsi="Times New Roman" w:cs="Times New Roman"/>
          <w:b/>
          <w:i/>
          <w:sz w:val="28"/>
        </w:rPr>
        <w:t>Описание автосервиса электромобилей</w:t>
      </w:r>
    </w:p>
    <w:p w14:paraId="37F53F6B" w14:textId="77777777" w:rsidR="009D50FB" w:rsidRPr="00DA6370" w:rsidRDefault="009D50FB" w:rsidP="009D50FB">
      <w:pPr>
        <w:pStyle w:val="a4"/>
        <w:jc w:val="center"/>
        <w:rPr>
          <w:rFonts w:ascii="Times New Roman" w:hAnsi="Times New Roman" w:cs="Times New Roman"/>
          <w:b/>
          <w:i/>
          <w:sz w:val="24"/>
        </w:rPr>
      </w:pPr>
      <w:r w:rsidRPr="00DA6370">
        <w:rPr>
          <w:rFonts w:ascii="Times New Roman" w:hAnsi="Times New Roman" w:cs="Times New Roman"/>
          <w:b/>
          <w:i/>
          <w:sz w:val="24"/>
        </w:rPr>
        <w:t xml:space="preserve">Пример автосервиса </w:t>
      </w:r>
    </w:p>
    <w:p w14:paraId="568EC303" w14:textId="77777777" w:rsidR="009D50FB" w:rsidRPr="007716E1" w:rsidRDefault="009D50FB" w:rsidP="009D50FB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7716E1">
        <w:rPr>
          <w:rFonts w:ascii="Times New Roman" w:hAnsi="Times New Roman" w:cs="Times New Roman"/>
          <w:b/>
          <w:sz w:val="24"/>
        </w:rPr>
        <w:t>“</w:t>
      </w:r>
      <w:r w:rsidRPr="00DA6370">
        <w:rPr>
          <w:rFonts w:ascii="Times New Roman" w:hAnsi="Times New Roman" w:cs="Times New Roman"/>
          <w:b/>
          <w:sz w:val="24"/>
          <w:lang w:val="en-US"/>
        </w:rPr>
        <w:t>ELECROMOBLI</w:t>
      </w:r>
      <w:r w:rsidRPr="007716E1">
        <w:rPr>
          <w:rFonts w:ascii="Times New Roman" w:hAnsi="Times New Roman" w:cs="Times New Roman"/>
          <w:b/>
          <w:sz w:val="24"/>
        </w:rPr>
        <w:t>”</w:t>
      </w:r>
    </w:p>
    <w:p w14:paraId="3DDC2D72" w14:textId="77777777" w:rsidR="009D50FB" w:rsidRDefault="009D50FB" w:rsidP="009D50FB">
      <w:pPr>
        <w:pStyle w:val="a4"/>
        <w:rPr>
          <w:rFonts w:ascii="Times New Roman" w:hAnsi="Times New Roman" w:cs="Times New Roman"/>
          <w:b/>
          <w:sz w:val="32"/>
        </w:rPr>
      </w:pPr>
    </w:p>
    <w:p w14:paraId="42C842B5" w14:textId="77777777" w:rsidR="009D50FB" w:rsidRDefault="009D50FB" w:rsidP="009D50FB">
      <w:pPr>
        <w:pStyle w:val="a4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drawing>
          <wp:inline distT="0" distB="0" distL="0" distR="0" wp14:anchorId="519B2D85" wp14:editId="492E23C7">
            <wp:extent cx="5133975" cy="2852208"/>
            <wp:effectExtent l="95250" t="95250" r="85725" b="1009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3" cy="28545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B400DC" w14:textId="77777777" w:rsidR="009D50FB" w:rsidRDefault="009D50FB" w:rsidP="009D50FB">
      <w:pPr>
        <w:pStyle w:val="a4"/>
        <w:rPr>
          <w:rFonts w:ascii="Times New Roman" w:hAnsi="Times New Roman" w:cs="Times New Roman"/>
          <w:sz w:val="32"/>
        </w:rPr>
      </w:pPr>
    </w:p>
    <w:p w14:paraId="211893E0" w14:textId="77777777" w:rsidR="009D50FB" w:rsidRDefault="009D50FB" w:rsidP="009D50FB">
      <w:pPr>
        <w:pStyle w:val="a4"/>
        <w:rPr>
          <w:rFonts w:ascii="Times New Roman" w:hAnsi="Times New Roman" w:cs="Times New Roman"/>
          <w:sz w:val="32"/>
        </w:rPr>
      </w:pPr>
    </w:p>
    <w:p w14:paraId="28FA63F2" w14:textId="77777777" w:rsidR="009D50FB" w:rsidRDefault="009D50FB" w:rsidP="009D50FB">
      <w:pPr>
        <w:pStyle w:val="a4"/>
        <w:rPr>
          <w:rFonts w:ascii="Times New Roman" w:hAnsi="Times New Roman" w:cs="Times New Roman"/>
          <w:sz w:val="32"/>
        </w:rPr>
      </w:pPr>
    </w:p>
    <w:p w14:paraId="6F91A8FF" w14:textId="77777777" w:rsidR="009D50FB" w:rsidRPr="00C7152B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420D3DDD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Предоставить посетителям полную и достоверную информацию о доступных электромобилях. Это может быть полезно для тех, кто интересуется покупкой такого автомобиля или просто хочет быть в курсе последних тенденций в автомобильной индустрии.</w:t>
      </w:r>
    </w:p>
    <w:p w14:paraId="110B319D" w14:textId="77777777" w:rsidR="009D50FB" w:rsidRPr="006A72EC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757AFDD8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На главной странице сайта можно увидеть разделы с различными моделями электромобилей, представленными их фотографиями и кратким описанием. Каждая модель имеет свою отдельную страницу, где можно получить более подробную информацию о ней, такую как спецификации, технические характеристики, возможные варианты комплектации и цены, а также сайт предоставляет нам ремонт и обслуживание электромобилей. </w:t>
      </w:r>
    </w:p>
    <w:p w14:paraId="0A692EF3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Также на сайте можно ознакомиться с новостями из мира электромобилей, актуальной информацией о событиях и промо-акциях.</w:t>
      </w:r>
    </w:p>
    <w:p w14:paraId="003ACDEA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Помимо этого, можно найти полезные статьи и обзоры, которые помогут пользователям разобраться в особенностях электромобилей, их преимуществах и недостатках.</w:t>
      </w:r>
    </w:p>
    <w:p w14:paraId="6AFA2EDF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 Сайт имеет простой и интуитивно понятный дизайн, что делает его удобным в использовании.  В целом, сайт является хорошим источником информации об электромобилях, предоставляющим широкий спектр данных для потенциальных покупателей и любознательных пользователей.</w:t>
      </w:r>
    </w:p>
    <w:p w14:paraId="1AE508F1" w14:textId="77777777" w:rsidR="009D50FB" w:rsidRPr="006A72EC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F94C503" w14:textId="77777777" w:rsidR="009D50FB" w:rsidRPr="00C7152B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6956FE85" w14:textId="77777777" w:rsidR="009D50FB" w:rsidRPr="006A72EC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6F2CE0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Широкий ассортимент: на сайте представлены различные модели электромобилей, что позволяет пользователям выбрать наиболее подходящую им опцию.</w:t>
      </w:r>
    </w:p>
    <w:p w14:paraId="4919712E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Информативность: сайт содержит полезные сведения о каждой модели, включая описание технических характеристик, изображения, видеообзоры и отзывы потребителей.</w:t>
      </w:r>
    </w:p>
    <w:p w14:paraId="7017C973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Удобный интерфейс: навигация по сайту простая и интуитивно понятная, что облегчает поиск и выбор товара.</w:t>
      </w:r>
    </w:p>
    <w:p w14:paraId="5B983584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оформления заказа онлайн: пользователи имеют возможность оформить покупку электромобиля напрямую через сайт, без необходимости посещения физического магазина.</w:t>
      </w:r>
    </w:p>
    <w:p w14:paraId="7949E2CA" w14:textId="77777777" w:rsidR="009D50FB" w:rsidRPr="006A72EC" w:rsidRDefault="009D50FB" w:rsidP="009D50FB">
      <w:pPr>
        <w:pStyle w:val="a4"/>
        <w:numPr>
          <w:ilvl w:val="1"/>
          <w:numId w:val="7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Возможность задать вопрос консультанту: сайт предоставляет возможность связаться с консультантом и получить подробную информацию о товарах.</w:t>
      </w:r>
    </w:p>
    <w:p w14:paraId="228E576C" w14:textId="77777777" w:rsidR="009D50FB" w:rsidRPr="006A72EC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BC7D69" w14:textId="77777777" w:rsidR="009D50FB" w:rsidRPr="00C7152B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Недостатки сайта:</w:t>
      </w:r>
    </w:p>
    <w:p w14:paraId="5F24014E" w14:textId="77777777" w:rsidR="009D50FB" w:rsidRPr="006A72EC" w:rsidRDefault="009D50FB" w:rsidP="009D50FB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52F737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Ограниченная информация: иногда сайт может не содержать полного набора данных о каждом товаре, что может затруднить принятие решения о покупке.</w:t>
      </w:r>
    </w:p>
    <w:p w14:paraId="20E29F5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возможности сравнения: на сайте нет функции сравнения нескольких моделей электромобилей одновременно, что может вызвать неудобство при выборе.</w:t>
      </w:r>
    </w:p>
    <w:p w14:paraId="3107CCD0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Ограничение географической доставки: сайт может ограничиваться доставкой только в определенные регионы, что может быть неудобно для потенциальных покупателей в других местах.</w:t>
      </w:r>
    </w:p>
    <w:p w14:paraId="134909E1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Отсутствие подробной информации о гарантии и сервисном обслуживании: сайт может не содержать достаточно информации о гарантийных условиях и сервисном обслуживании электромобилей.</w:t>
      </w:r>
    </w:p>
    <w:p w14:paraId="740CA6B2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Возможные задержки в обработке заказов: из-за высокой популярности и спроса на электромобили, сайт может иметь задержки в обработке и доставке заказов.</w:t>
      </w:r>
    </w:p>
    <w:p w14:paraId="2463F014" w14:textId="77777777" w:rsidR="009D50FB" w:rsidRPr="006A72EC" w:rsidRDefault="009D50FB" w:rsidP="009D50FB">
      <w:pPr>
        <w:ind w:left="1080"/>
        <w:rPr>
          <w:rFonts w:ascii="Times New Roman" w:hAnsi="Times New Roman"/>
          <w:sz w:val="28"/>
          <w:szCs w:val="28"/>
        </w:rPr>
      </w:pPr>
    </w:p>
    <w:p w14:paraId="28FDFB05" w14:textId="77777777" w:rsidR="009D50FB" w:rsidRDefault="009D50FB" w:rsidP="009D50FB">
      <w:pPr>
        <w:jc w:val="center"/>
        <w:rPr>
          <w:rFonts w:ascii="Times New Roman" w:hAnsi="Times New Roman"/>
          <w:b/>
          <w:iCs/>
          <w:sz w:val="28"/>
        </w:rPr>
      </w:pPr>
    </w:p>
    <w:p w14:paraId="3293BACB" w14:textId="77777777" w:rsidR="009D50FB" w:rsidRPr="006A72EC" w:rsidRDefault="009D50FB" w:rsidP="009D50FB">
      <w:pPr>
        <w:jc w:val="center"/>
        <w:rPr>
          <w:rFonts w:ascii="Times New Roman" w:hAnsi="Times New Roman"/>
          <w:b/>
          <w:iCs/>
          <w:sz w:val="28"/>
        </w:rPr>
      </w:pPr>
      <w:r w:rsidRPr="006A72EC">
        <w:rPr>
          <w:rFonts w:ascii="Times New Roman" w:hAnsi="Times New Roman"/>
          <w:b/>
          <w:iCs/>
          <w:sz w:val="28"/>
        </w:rPr>
        <w:t>Описание автосервиса электромобилей</w:t>
      </w:r>
    </w:p>
    <w:p w14:paraId="6871DEA0" w14:textId="77777777" w:rsidR="009D50FB" w:rsidRPr="006A72EC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4"/>
        </w:rPr>
      </w:pPr>
      <w:r w:rsidRPr="006A72EC">
        <w:rPr>
          <w:rFonts w:ascii="Times New Roman" w:hAnsi="Times New Roman" w:cs="Times New Roman"/>
          <w:b/>
          <w:iCs/>
          <w:sz w:val="28"/>
          <w:szCs w:val="24"/>
        </w:rPr>
        <w:t xml:space="preserve">Пример автосервиса </w:t>
      </w:r>
    </w:p>
    <w:p w14:paraId="73769B01" w14:textId="77777777" w:rsidR="009D50FB" w:rsidRPr="006A72EC" w:rsidRDefault="009D50FB" w:rsidP="009D50FB">
      <w:pPr>
        <w:pStyle w:val="a4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A72EC">
        <w:rPr>
          <w:rFonts w:ascii="Times New Roman" w:hAnsi="Times New Roman" w:cs="Times New Roman"/>
          <w:b/>
          <w:sz w:val="28"/>
          <w:szCs w:val="24"/>
        </w:rPr>
        <w:t>“</w:t>
      </w:r>
      <w:r w:rsidRPr="006A72EC">
        <w:rPr>
          <w:sz w:val="24"/>
          <w:szCs w:val="24"/>
        </w:rPr>
        <w:t xml:space="preserve"> </w:t>
      </w:r>
      <w:proofErr w:type="spellStart"/>
      <w:r w:rsidRPr="006A72EC">
        <w:rPr>
          <w:rFonts w:ascii="Times New Roman" w:hAnsi="Times New Roman" w:cs="Times New Roman"/>
          <w:b/>
          <w:sz w:val="28"/>
          <w:szCs w:val="24"/>
          <w:lang w:val="en-US"/>
        </w:rPr>
        <w:t>ElectrolLab</w:t>
      </w:r>
      <w:proofErr w:type="spellEnd"/>
      <w:r w:rsidRPr="006A72EC">
        <w:rPr>
          <w:rFonts w:ascii="Times New Roman" w:hAnsi="Times New Roman" w:cs="Times New Roman"/>
          <w:b/>
          <w:sz w:val="28"/>
          <w:szCs w:val="24"/>
        </w:rPr>
        <w:t>”</w:t>
      </w:r>
    </w:p>
    <w:p w14:paraId="2825715F" w14:textId="77777777" w:rsidR="009D50FB" w:rsidRDefault="009D50FB" w:rsidP="009D50FB">
      <w:pPr>
        <w:pStyle w:val="a4"/>
        <w:jc w:val="center"/>
        <w:rPr>
          <w:rFonts w:ascii="Times New Roman" w:hAnsi="Times New Roman" w:cs="Times New Roman"/>
          <w:b/>
          <w:sz w:val="24"/>
        </w:rPr>
      </w:pPr>
    </w:p>
    <w:p w14:paraId="3F7B14AA" w14:textId="77777777" w:rsidR="009D50FB" w:rsidRPr="00DB287D" w:rsidRDefault="009D50FB" w:rsidP="009D50FB">
      <w:pPr>
        <w:pStyle w:val="a4"/>
        <w:jc w:val="center"/>
        <w:rPr>
          <w:rFonts w:ascii="Times New Roman" w:hAnsi="Times New Roman" w:cs="Times New Roman"/>
          <w:b/>
          <w:sz w:val="24"/>
        </w:rPr>
      </w:pPr>
      <w:r w:rsidRPr="00DB287D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0A1F68AE" wp14:editId="71FF9773">
            <wp:extent cx="5588000" cy="3065780"/>
            <wp:effectExtent l="95250" t="95250" r="88900" b="96520"/>
            <wp:docPr id="175077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40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0657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D49EB6" w14:textId="77777777" w:rsidR="009D50FB" w:rsidRPr="00C7152B" w:rsidRDefault="009D50FB" w:rsidP="009D50FB">
      <w:pPr>
        <w:ind w:left="1080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Основная цель сайта:</w:t>
      </w:r>
    </w:p>
    <w:p w14:paraId="4AD9ADF8" w14:textId="77777777" w:rsidR="009D50FB" w:rsidRPr="006A72EC" w:rsidRDefault="009D50FB" w:rsidP="009D50FB">
      <w:pPr>
        <w:pStyle w:val="a4"/>
        <w:numPr>
          <w:ilvl w:val="0"/>
          <w:numId w:val="9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Предоставление информации о различных технологиях и их применении в современном мире. Сайт предлагает новости, статьи, обзоры и руководства по различным областям технологий, включая электронику, программирование, робототехнику и другие.</w:t>
      </w:r>
    </w:p>
    <w:p w14:paraId="1BF3D4B1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сайт предоставляющая сервисные услуги для электромобилей.</w:t>
      </w:r>
    </w:p>
    <w:p w14:paraId="74335CB8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Визуально сайт выглядит современно и профессионально. Он имеет удобный дизайн, с простым навигационным меню, что делает его легким в использовании для пользователей. </w:t>
      </w:r>
    </w:p>
    <w:p w14:paraId="7178F78D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Главная страница содержит краткое введение о компании и фокусируется на предлагаемых сервисах. Он предоставляет информацию о различных видах услуг, которые компания оказывает, таких как ремонт и обслуживание электронного оборудования, проведение технических исследований и консультаций, проведение мобильного сервиса, а также диагностики и ремонта высоковольтных систем.</w:t>
      </w:r>
    </w:p>
    <w:p w14:paraId="48BDCE0A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Сайт также предоставляет контактные данные, чтобы потенциальные клиенты могли связаться с компанией. Он содержит информацию о местонахождении, часах работы, телефонных номерах и электронной почте. </w:t>
      </w:r>
    </w:p>
    <w:p w14:paraId="34962C2D" w14:textId="77777777" w:rsidR="009D50FB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Страница с сервисами имеет дополнительные подробности о каждом из предлагаемых сервисов. Здесь приведено описание услуг, а также предоставлены примеры работ для иллюстрации. </w:t>
      </w:r>
    </w:p>
    <w:p w14:paraId="00298C53" w14:textId="77777777" w:rsidR="009D50FB" w:rsidRPr="00C7152B" w:rsidRDefault="009D50FB" w:rsidP="009D50FB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4F8F4B0" w14:textId="77777777" w:rsidR="009D50FB" w:rsidRPr="00C7152B" w:rsidRDefault="009D50FB" w:rsidP="009D50FB">
      <w:pPr>
        <w:pStyle w:val="a4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Преимущества сайта:</w:t>
      </w:r>
    </w:p>
    <w:p w14:paraId="6DCFE80A" w14:textId="77777777" w:rsidR="009D50FB" w:rsidRPr="006A72EC" w:rsidRDefault="009D50FB" w:rsidP="009D50FB">
      <w:pPr>
        <w:pStyle w:val="a4"/>
        <w:spacing w:after="0"/>
        <w:rPr>
          <w:rFonts w:ascii="Times New Roman" w:hAnsi="Times New Roman" w:cs="Times New Roman"/>
          <w:sz w:val="28"/>
          <w:szCs w:val="28"/>
        </w:rPr>
      </w:pPr>
    </w:p>
    <w:p w14:paraId="5C05C9A2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Информативность: сайт предлагает подробную информацию о сервисных услугах, предлагаемых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 Здесь можно найти информацию о ремонте и обслуживании электроники, калибровке приборов и других услугах компании.</w:t>
      </w:r>
    </w:p>
    <w:p w14:paraId="65152B62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Пользовательский интерфейс: Сайт имеет простой и интуитивно понятный пользовательский интерфейс, который делает навигацию по сайту легкой и удобной.</w:t>
      </w:r>
    </w:p>
    <w:p w14:paraId="782E3F24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Удобный контакт: на сайте имеется контактная информация, позволяющая быстро связаться с представителями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для получения дополнительной информации или оформления заявки на сервисное обслуживание. </w:t>
      </w:r>
    </w:p>
    <w:p w14:paraId="2139418A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Раздел FAQ</w:t>
      </w:r>
      <w:r w:rsidRPr="00C7152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Frequently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Asked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152B">
        <w:rPr>
          <w:rFonts w:ascii="Times New Roman" w:hAnsi="Times New Roman" w:cs="Times New Roman"/>
          <w:sz w:val="28"/>
          <w:szCs w:val="28"/>
        </w:rPr>
        <w:t>Questions</w:t>
      </w:r>
      <w:proofErr w:type="spellEnd"/>
      <w:r w:rsidRPr="00C7152B">
        <w:rPr>
          <w:rFonts w:ascii="Times New Roman" w:hAnsi="Times New Roman" w:cs="Times New Roman"/>
          <w:sz w:val="28"/>
          <w:szCs w:val="28"/>
        </w:rPr>
        <w:t>)</w:t>
      </w:r>
      <w:r w:rsidRPr="006A72EC">
        <w:rPr>
          <w:rFonts w:ascii="Times New Roman" w:hAnsi="Times New Roman" w:cs="Times New Roman"/>
          <w:sz w:val="28"/>
          <w:szCs w:val="28"/>
        </w:rPr>
        <w:t xml:space="preserve">: на сайте имеется раздел, где можно найти ответы на наиболее часто задаваемые вопросы о сервисных услугах компании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Electrolab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2C940F8B" w14:textId="77777777" w:rsidR="009D50FB" w:rsidRPr="006A72EC" w:rsidRDefault="009D50FB" w:rsidP="009D50FB">
      <w:pPr>
        <w:pStyle w:val="a4"/>
        <w:spacing w:line="276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7251B1E" w14:textId="77777777" w:rsidR="009D50FB" w:rsidRPr="00C7152B" w:rsidRDefault="009D50FB" w:rsidP="009D50FB">
      <w:pPr>
        <w:spacing w:after="0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 xml:space="preserve">Недостатки сайта: </w:t>
      </w:r>
    </w:p>
    <w:p w14:paraId="758E1CA5" w14:textId="77777777" w:rsidR="009D50FB" w:rsidRPr="006A72EC" w:rsidRDefault="009D50FB" w:rsidP="009D50FB">
      <w:pPr>
        <w:spacing w:after="0"/>
        <w:ind w:left="708"/>
        <w:rPr>
          <w:rFonts w:ascii="Times New Roman" w:hAnsi="Times New Roman"/>
          <w:sz w:val="28"/>
          <w:szCs w:val="28"/>
        </w:rPr>
      </w:pPr>
    </w:p>
    <w:p w14:paraId="67EDE278" w14:textId="77777777" w:rsidR="009D50FB" w:rsidRPr="006A72EC" w:rsidRDefault="009D50FB" w:rsidP="009D50FB">
      <w:pPr>
        <w:pStyle w:val="a4"/>
        <w:numPr>
          <w:ilvl w:val="0"/>
          <w:numId w:val="10"/>
        </w:numPr>
        <w:spacing w:after="0"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Ограниченная информация: сайт предлагает ограниченную информацию о ценах на сервисные услуги. Более детальные сведения о стоимости могут требовать дополнительного общения с представителями компании.</w:t>
      </w:r>
    </w:p>
    <w:p w14:paraId="2C16119A" w14:textId="77777777" w:rsidR="009D50FB" w:rsidRPr="006A72EC" w:rsidRDefault="009D50FB" w:rsidP="009D50FB">
      <w:pPr>
        <w:pStyle w:val="a4"/>
        <w:numPr>
          <w:ilvl w:val="0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Отсутствие онлайн-бронирования: на сайте не предоставляется возможность онлайн-записи на сервисное обслуживание, что может </w:t>
      </w:r>
      <w:r w:rsidRPr="006A72EC">
        <w:rPr>
          <w:rFonts w:ascii="Times New Roman" w:hAnsi="Times New Roman" w:cs="Times New Roman"/>
          <w:sz w:val="28"/>
          <w:szCs w:val="28"/>
        </w:rPr>
        <w:lastRenderedPageBreak/>
        <w:t>быть неудобным для некоторых пользователей. Необходимо связаться с представителями компании для уточнения доступных дат и времени.</w:t>
      </w:r>
    </w:p>
    <w:p w14:paraId="65AE0C06" w14:textId="77777777" w:rsidR="009D50FB" w:rsidRPr="006A72EC" w:rsidRDefault="009D50FB" w:rsidP="009D50FB">
      <w:pPr>
        <w:pStyle w:val="a4"/>
        <w:numPr>
          <w:ilvl w:val="0"/>
          <w:numId w:val="10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Отсутствие отзывов: на сайте отсутствуют отзывы или рейтинги от предыдущих клиентов, что может усложнить принятие решения о выборе сервисного центра.</w:t>
      </w:r>
    </w:p>
    <w:p w14:paraId="61101C2B" w14:textId="77777777" w:rsidR="009D50FB" w:rsidRDefault="009D50FB" w:rsidP="009D50FB">
      <w:pPr>
        <w:rPr>
          <w:rFonts w:ascii="Times New Roman" w:hAnsi="Times New Roman"/>
          <w:sz w:val="28"/>
          <w:szCs w:val="28"/>
        </w:rPr>
      </w:pPr>
    </w:p>
    <w:p w14:paraId="42157D3B" w14:textId="77777777" w:rsidR="009D50FB" w:rsidRDefault="009D50FB" w:rsidP="009D50FB">
      <w:pPr>
        <w:rPr>
          <w:rFonts w:ascii="Times New Roman" w:hAnsi="Times New Roman"/>
          <w:sz w:val="28"/>
          <w:szCs w:val="28"/>
        </w:rPr>
      </w:pPr>
    </w:p>
    <w:p w14:paraId="4D721195" w14:textId="77777777" w:rsidR="009D50FB" w:rsidRPr="006A72EC" w:rsidRDefault="009D50FB" w:rsidP="009D50FB">
      <w:pPr>
        <w:rPr>
          <w:rFonts w:ascii="Times New Roman" w:hAnsi="Times New Roman"/>
          <w:sz w:val="28"/>
          <w:szCs w:val="28"/>
        </w:rPr>
      </w:pPr>
    </w:p>
    <w:p w14:paraId="2C19501B" w14:textId="77777777" w:rsidR="009D50FB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222E084" w14:textId="77777777" w:rsidR="009D50FB" w:rsidRPr="00C7152B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>Описание автосервиса электромобилей</w:t>
      </w:r>
    </w:p>
    <w:p w14:paraId="6F0C1772" w14:textId="77777777" w:rsidR="009D50FB" w:rsidRPr="00C7152B" w:rsidRDefault="009D50FB" w:rsidP="009D50FB">
      <w:pPr>
        <w:pStyle w:val="a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C7152B">
        <w:rPr>
          <w:rFonts w:ascii="Times New Roman" w:hAnsi="Times New Roman" w:cs="Times New Roman"/>
          <w:b/>
          <w:iCs/>
          <w:sz w:val="28"/>
          <w:szCs w:val="28"/>
        </w:rPr>
        <w:t xml:space="preserve">Пример автосервиса </w:t>
      </w:r>
    </w:p>
    <w:p w14:paraId="3DEC550B" w14:textId="77777777" w:rsidR="009D50FB" w:rsidRPr="00C7152B" w:rsidRDefault="009D50FB" w:rsidP="009D50F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152B">
        <w:rPr>
          <w:rFonts w:ascii="Times New Roman" w:hAnsi="Times New Roman" w:cs="Times New Roman"/>
          <w:b/>
          <w:sz w:val="28"/>
          <w:szCs w:val="28"/>
        </w:rPr>
        <w:t>“</w:t>
      </w:r>
      <w:r w:rsidRPr="00C7152B">
        <w:rPr>
          <w:sz w:val="28"/>
          <w:szCs w:val="28"/>
        </w:rPr>
        <w:t xml:space="preserve"> </w:t>
      </w:r>
      <w:r w:rsidRPr="00C7152B">
        <w:rPr>
          <w:rFonts w:ascii="Times New Roman" w:hAnsi="Times New Roman" w:cs="Times New Roman"/>
          <w:b/>
          <w:sz w:val="28"/>
          <w:szCs w:val="28"/>
          <w:lang w:val="en-US"/>
        </w:rPr>
        <w:t>EVC</w:t>
      </w:r>
      <w:r w:rsidRPr="00C7152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7152B">
        <w:rPr>
          <w:rFonts w:ascii="Times New Roman" w:hAnsi="Times New Roman" w:cs="Times New Roman"/>
          <w:b/>
          <w:sz w:val="28"/>
          <w:szCs w:val="28"/>
          <w:lang w:val="en-US"/>
        </w:rPr>
        <w:t>Group</w:t>
      </w:r>
      <w:r w:rsidRPr="00C7152B">
        <w:rPr>
          <w:rFonts w:ascii="Times New Roman" w:hAnsi="Times New Roman" w:cs="Times New Roman"/>
          <w:b/>
          <w:sz w:val="28"/>
          <w:szCs w:val="28"/>
        </w:rPr>
        <w:t>”</w:t>
      </w:r>
    </w:p>
    <w:p w14:paraId="2E875EBD" w14:textId="77777777" w:rsidR="009D50FB" w:rsidRDefault="009D50FB" w:rsidP="009D50FB">
      <w:pPr>
        <w:rPr>
          <w:rFonts w:ascii="Times New Roman" w:hAnsi="Times New Roman"/>
          <w:sz w:val="32"/>
        </w:rPr>
      </w:pPr>
      <w:r w:rsidRPr="00163A39">
        <w:rPr>
          <w:rFonts w:ascii="Times New Roman" w:hAnsi="Times New Roman"/>
          <w:noProof/>
          <w:sz w:val="32"/>
        </w:rPr>
        <w:drawing>
          <wp:inline distT="0" distB="0" distL="0" distR="0" wp14:anchorId="7562187A" wp14:editId="4F51EA58">
            <wp:extent cx="5940425" cy="3021965"/>
            <wp:effectExtent l="95250" t="95250" r="98425" b="102235"/>
            <wp:docPr id="1651550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50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4A470A" w14:textId="77777777" w:rsidR="009D50FB" w:rsidRDefault="009D50FB" w:rsidP="009D50FB">
      <w:pPr>
        <w:rPr>
          <w:rFonts w:ascii="Times New Roman" w:hAnsi="Times New Roman"/>
          <w:sz w:val="32"/>
        </w:rPr>
      </w:pPr>
    </w:p>
    <w:p w14:paraId="2E93FDF6" w14:textId="77777777" w:rsidR="009D50FB" w:rsidRPr="00C7152B" w:rsidRDefault="009D50FB" w:rsidP="009D50FB">
      <w:pPr>
        <w:pStyle w:val="a4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52B">
        <w:rPr>
          <w:rFonts w:ascii="Times New Roman" w:hAnsi="Times New Roman" w:cs="Times New Roman"/>
          <w:b/>
          <w:bCs/>
          <w:sz w:val="28"/>
          <w:szCs w:val="28"/>
        </w:rPr>
        <w:t>Основная цель сайта:</w:t>
      </w:r>
    </w:p>
    <w:p w14:paraId="7E828A19" w14:textId="77777777" w:rsidR="009D50FB" w:rsidRDefault="009D50FB" w:rsidP="009D50FB">
      <w:pPr>
        <w:pStyle w:val="a4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Основной целью данного сайта является информирование пользователей о гибридных автомобилях, предоставление им полезной информации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A72EC">
        <w:rPr>
          <w:rFonts w:ascii="Times New Roman" w:hAnsi="Times New Roman" w:cs="Times New Roman"/>
          <w:sz w:val="28"/>
          <w:szCs w:val="28"/>
        </w:rPr>
        <w:t>возможность обратиться за услугами в этой области в Москве.</w:t>
      </w:r>
    </w:p>
    <w:p w14:paraId="70F8E913" w14:textId="77777777" w:rsidR="009D50FB" w:rsidRPr="006A72EC" w:rsidRDefault="009D50FB" w:rsidP="009D50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181271D2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Сайт является официальным сайтом компании EVC Group, которая предлагает услуги в области электротехники и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электроинженерии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>.</w:t>
      </w:r>
    </w:p>
    <w:p w14:paraId="16A538C5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lastRenderedPageBreak/>
        <w:t>На главной странице сайта представлены основные сферы деятельности компании, а именно: проектирование и строительство энергоэффективных зданий, производство и монтаж электрооборудования, разработка программного обеспечения для автоматизации систем управления, а также консультирование и обучение в области электротехнологий.</w:t>
      </w:r>
    </w:p>
    <w:p w14:paraId="5B7F88E0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сайт предоставляет услуги ремонта для электромобилей, такие как ремонт HV и устранение неисправностей, кузовной ремонт, программные работы и техническое обслуживание.</w:t>
      </w:r>
    </w:p>
    <w:p w14:paraId="46B2D2C4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Сайт имеет удобную навигацию, что позволяет пользователям быстро найти необходимую информацию. На каждой странице представлены подробные описания услуг, основные преимущества компании, а также контактная информация для связи.</w:t>
      </w:r>
    </w:p>
    <w:p w14:paraId="554C776D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Также на сайте есть раздел с портфолио, где представлены реализованные проекты компании, что позволяет клиентам ознакомиться с предыдущим опытом работы EVC Group.</w:t>
      </w:r>
    </w:p>
    <w:p w14:paraId="718E82B6" w14:textId="77777777" w:rsidR="009D50FB" w:rsidRPr="006A72EC" w:rsidRDefault="009D50FB" w:rsidP="009D50FB">
      <w:pPr>
        <w:pStyle w:val="a4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В целом, сайт EVC Group выглядит современным, информативным и профессиональным. Он предоставляет всю необходимую информацию о компании и ее услугах, что помогает привлекать потенциальных клиентов и установить им доверие.</w:t>
      </w:r>
    </w:p>
    <w:p w14:paraId="03397276" w14:textId="77777777" w:rsidR="009D50FB" w:rsidRPr="00C7152B" w:rsidRDefault="009D50FB" w:rsidP="009D50FB">
      <w:pPr>
        <w:spacing w:after="0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Преимущества сайта:</w:t>
      </w:r>
    </w:p>
    <w:p w14:paraId="4DE8D38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Разнообразие услуг: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предлагает широкий спектр услуг в сфере электрических транспортных средств, включая их проектирование, производство, установку зарядных станций и обслуживание.</w:t>
      </w:r>
    </w:p>
    <w:p w14:paraId="7808113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>Опыт и экспертиза: Компания имеет более 10 лет опыта в разработке и реализации проектов по продвижению электрической мобильности, что гарантирует высокое качество услуг.</w:t>
      </w:r>
    </w:p>
    <w:p w14:paraId="6889C279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Инновационные решения: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постоянно следит за последними тенденциями в области электрической мобильности и применяет новейшие технологии и инновационные подходы в своей работе.</w:t>
      </w:r>
    </w:p>
    <w:p w14:paraId="07F68516" w14:textId="77777777" w:rsidR="009D50FB" w:rsidRPr="006A72EC" w:rsidRDefault="009D50FB" w:rsidP="009D50FB">
      <w:pPr>
        <w:rPr>
          <w:rFonts w:ascii="Times New Roman" w:hAnsi="Times New Roman"/>
          <w:sz w:val="28"/>
          <w:szCs w:val="28"/>
        </w:rPr>
      </w:pPr>
    </w:p>
    <w:p w14:paraId="175C4A67" w14:textId="77777777" w:rsidR="009D50FB" w:rsidRPr="00C7152B" w:rsidRDefault="009D50FB" w:rsidP="009D50FB">
      <w:pPr>
        <w:spacing w:after="0"/>
        <w:ind w:left="708"/>
        <w:rPr>
          <w:rFonts w:ascii="Times New Roman" w:hAnsi="Times New Roman"/>
          <w:b/>
          <w:bCs/>
          <w:sz w:val="28"/>
          <w:szCs w:val="28"/>
        </w:rPr>
      </w:pPr>
      <w:r w:rsidRPr="00C7152B">
        <w:rPr>
          <w:rFonts w:ascii="Times New Roman" w:hAnsi="Times New Roman"/>
          <w:b/>
          <w:bCs/>
          <w:sz w:val="28"/>
          <w:szCs w:val="28"/>
        </w:rPr>
        <w:t>Недостатки сайта:</w:t>
      </w:r>
    </w:p>
    <w:p w14:paraId="4A9F07BE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Ограниченная география: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может быть доступна только в определенных регионах, что может ограничить ее использование для некоторых клиентов.</w:t>
      </w:r>
    </w:p>
    <w:p w14:paraId="51F8D1F3" w14:textId="77777777" w:rsidR="009D50FB" w:rsidRPr="006A72EC" w:rsidRDefault="009D50FB" w:rsidP="009D50FB">
      <w:pPr>
        <w:pStyle w:val="a4"/>
        <w:numPr>
          <w:ilvl w:val="0"/>
          <w:numId w:val="8"/>
        </w:numPr>
        <w:spacing w:line="276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A72EC">
        <w:rPr>
          <w:rFonts w:ascii="Times New Roman" w:hAnsi="Times New Roman" w:cs="Times New Roman"/>
          <w:sz w:val="28"/>
          <w:szCs w:val="28"/>
        </w:rPr>
        <w:t xml:space="preserve">Высокая стоимость: Услуги EVC </w:t>
      </w:r>
      <w:proofErr w:type="spellStart"/>
      <w:r w:rsidRPr="006A72EC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6A72EC">
        <w:rPr>
          <w:rFonts w:ascii="Times New Roman" w:hAnsi="Times New Roman" w:cs="Times New Roman"/>
          <w:sz w:val="28"/>
          <w:szCs w:val="28"/>
        </w:rPr>
        <w:t xml:space="preserve"> могут быть дороже по сравнению с другими поставщиками, что может сделать их менее доступными для некоторых клиентов.</w:t>
      </w:r>
    </w:p>
    <w:p w14:paraId="6EFE0AA8" w14:textId="77777777" w:rsidR="009D50FB" w:rsidRPr="00EE7BFD" w:rsidRDefault="009D50FB" w:rsidP="00D63FE4">
      <w:pPr>
        <w:pStyle w:val="a4"/>
        <w:spacing w:after="0" w:line="276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</w:p>
    <w:p w14:paraId="352228DC" w14:textId="4B9924DD" w:rsidR="00B81FB6" w:rsidRDefault="00B81FB6" w:rsidP="007B29BD">
      <w:pPr>
        <w:spacing w:after="0" w:line="240" w:lineRule="auto"/>
        <w:jc w:val="center"/>
      </w:pPr>
    </w:p>
    <w:sectPr w:rsidR="00B81F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85D97A" w14:textId="77777777" w:rsidR="00C434E2" w:rsidRDefault="00C434E2" w:rsidP="0061771F">
      <w:pPr>
        <w:spacing w:after="0" w:line="240" w:lineRule="auto"/>
      </w:pPr>
      <w:r>
        <w:separator/>
      </w:r>
    </w:p>
  </w:endnote>
  <w:endnote w:type="continuationSeparator" w:id="0">
    <w:p w14:paraId="63841406" w14:textId="77777777" w:rsidR="00C434E2" w:rsidRDefault="00C434E2" w:rsidP="00617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B9B88B" w14:textId="77777777" w:rsidR="00C434E2" w:rsidRDefault="00C434E2" w:rsidP="0061771F">
      <w:pPr>
        <w:spacing w:after="0" w:line="240" w:lineRule="auto"/>
      </w:pPr>
      <w:r>
        <w:separator/>
      </w:r>
    </w:p>
  </w:footnote>
  <w:footnote w:type="continuationSeparator" w:id="0">
    <w:p w14:paraId="60F25399" w14:textId="77777777" w:rsidR="00C434E2" w:rsidRDefault="00C434E2" w:rsidP="0061771F">
      <w:pPr>
        <w:spacing w:after="0" w:line="240" w:lineRule="auto"/>
      </w:pPr>
      <w:r>
        <w:continuationSeparator/>
      </w:r>
    </w:p>
  </w:footnote>
  <w:footnote w:id="1">
    <w:p w14:paraId="31922492" w14:textId="77777777" w:rsidR="0061771F" w:rsidRPr="007C58A6" w:rsidRDefault="0061771F" w:rsidP="0061771F">
      <w:pPr>
        <w:pStyle w:val="a7"/>
      </w:pPr>
      <w:r w:rsidRPr="00BE3DAB">
        <w:rPr>
          <w:rStyle w:val="a5"/>
        </w:rPr>
        <w:footnoteRef/>
      </w:r>
      <w:r w:rsidRPr="00BE3DAB">
        <w:t xml:space="preserve"> </w:t>
      </w:r>
      <w:r w:rsidRPr="00692179">
        <w:rPr>
          <w:rStyle w:val="a6"/>
          <w:shd w:val="clear" w:color="auto" w:fill="FFFFFF"/>
        </w:rPr>
        <w:t>Леоненков А.А.</w:t>
      </w:r>
      <w:r w:rsidRPr="00692179">
        <w:t xml:space="preserve"> Самоучител</w:t>
      </w:r>
      <w:r>
        <w:t>ь UML.- БХВ-Петербург, 2007. -421 с.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19431B"/>
    <w:multiLevelType w:val="hybridMultilevel"/>
    <w:tmpl w:val="1B96BC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B575A1"/>
    <w:multiLevelType w:val="hybridMultilevel"/>
    <w:tmpl w:val="F5EE4C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3D26F51"/>
    <w:multiLevelType w:val="hybridMultilevel"/>
    <w:tmpl w:val="8520834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>
    <w:nsid w:val="26611E46"/>
    <w:multiLevelType w:val="hybridMultilevel"/>
    <w:tmpl w:val="A1BAE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2371C8"/>
    <w:multiLevelType w:val="hybridMultilevel"/>
    <w:tmpl w:val="31BEBC70"/>
    <w:lvl w:ilvl="0" w:tplc="DEFAC01C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9804913"/>
    <w:multiLevelType w:val="hybridMultilevel"/>
    <w:tmpl w:val="30604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0E79EF"/>
    <w:multiLevelType w:val="hybridMultilevel"/>
    <w:tmpl w:val="54F81D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1F485F"/>
    <w:multiLevelType w:val="hybridMultilevel"/>
    <w:tmpl w:val="2EF4CF6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5F214CEE"/>
    <w:multiLevelType w:val="hybridMultilevel"/>
    <w:tmpl w:val="4C409540"/>
    <w:lvl w:ilvl="0" w:tplc="C96827B2">
      <w:start w:val="1"/>
      <w:numFmt w:val="decimal"/>
      <w:lvlText w:val="%1."/>
      <w:lvlJc w:val="left"/>
      <w:pPr>
        <w:ind w:left="17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69" w:hanging="360"/>
      </w:pPr>
    </w:lvl>
    <w:lvl w:ilvl="2" w:tplc="0419001B" w:tentative="1">
      <w:start w:val="1"/>
      <w:numFmt w:val="lowerRoman"/>
      <w:lvlText w:val="%3."/>
      <w:lvlJc w:val="right"/>
      <w:pPr>
        <w:ind w:left="3189" w:hanging="180"/>
      </w:pPr>
    </w:lvl>
    <w:lvl w:ilvl="3" w:tplc="0419000F" w:tentative="1">
      <w:start w:val="1"/>
      <w:numFmt w:val="decimal"/>
      <w:lvlText w:val="%4."/>
      <w:lvlJc w:val="left"/>
      <w:pPr>
        <w:ind w:left="3909" w:hanging="360"/>
      </w:pPr>
    </w:lvl>
    <w:lvl w:ilvl="4" w:tplc="04190019" w:tentative="1">
      <w:start w:val="1"/>
      <w:numFmt w:val="lowerLetter"/>
      <w:lvlText w:val="%5."/>
      <w:lvlJc w:val="left"/>
      <w:pPr>
        <w:ind w:left="4629" w:hanging="360"/>
      </w:pPr>
    </w:lvl>
    <w:lvl w:ilvl="5" w:tplc="0419001B" w:tentative="1">
      <w:start w:val="1"/>
      <w:numFmt w:val="lowerRoman"/>
      <w:lvlText w:val="%6."/>
      <w:lvlJc w:val="right"/>
      <w:pPr>
        <w:ind w:left="5349" w:hanging="180"/>
      </w:pPr>
    </w:lvl>
    <w:lvl w:ilvl="6" w:tplc="0419000F" w:tentative="1">
      <w:start w:val="1"/>
      <w:numFmt w:val="decimal"/>
      <w:lvlText w:val="%7."/>
      <w:lvlJc w:val="left"/>
      <w:pPr>
        <w:ind w:left="6069" w:hanging="360"/>
      </w:pPr>
    </w:lvl>
    <w:lvl w:ilvl="7" w:tplc="04190019" w:tentative="1">
      <w:start w:val="1"/>
      <w:numFmt w:val="lowerLetter"/>
      <w:lvlText w:val="%8."/>
      <w:lvlJc w:val="left"/>
      <w:pPr>
        <w:ind w:left="6789" w:hanging="360"/>
      </w:pPr>
    </w:lvl>
    <w:lvl w:ilvl="8" w:tplc="0419001B" w:tentative="1">
      <w:start w:val="1"/>
      <w:numFmt w:val="lowerRoman"/>
      <w:lvlText w:val="%9."/>
      <w:lvlJc w:val="right"/>
      <w:pPr>
        <w:ind w:left="7509" w:hanging="180"/>
      </w:pPr>
    </w:lvl>
  </w:abstractNum>
  <w:abstractNum w:abstractNumId="9">
    <w:nsid w:val="650E21E3"/>
    <w:multiLevelType w:val="hybridMultilevel"/>
    <w:tmpl w:val="997A6AC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6F653510"/>
    <w:multiLevelType w:val="hybridMultilevel"/>
    <w:tmpl w:val="D73A5CB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>
    <w:nsid w:val="6FF66D55"/>
    <w:multiLevelType w:val="hybridMultilevel"/>
    <w:tmpl w:val="4240F5A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770845B1"/>
    <w:multiLevelType w:val="hybridMultilevel"/>
    <w:tmpl w:val="66289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905115B"/>
    <w:multiLevelType w:val="hybridMultilevel"/>
    <w:tmpl w:val="F2F431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1"/>
  </w:num>
  <w:num w:numId="4">
    <w:abstractNumId w:val="13"/>
  </w:num>
  <w:num w:numId="5">
    <w:abstractNumId w:val="3"/>
  </w:num>
  <w:num w:numId="6">
    <w:abstractNumId w:val="2"/>
  </w:num>
  <w:num w:numId="7">
    <w:abstractNumId w:val="5"/>
  </w:num>
  <w:num w:numId="8">
    <w:abstractNumId w:val="1"/>
  </w:num>
  <w:num w:numId="9">
    <w:abstractNumId w:val="7"/>
  </w:num>
  <w:num w:numId="10">
    <w:abstractNumId w:val="10"/>
  </w:num>
  <w:num w:numId="11">
    <w:abstractNumId w:val="12"/>
  </w:num>
  <w:num w:numId="12">
    <w:abstractNumId w:val="4"/>
  </w:num>
  <w:num w:numId="13">
    <w:abstractNumId w:val="8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99B"/>
    <w:rsid w:val="000E10A5"/>
    <w:rsid w:val="00182AFC"/>
    <w:rsid w:val="00247A9B"/>
    <w:rsid w:val="004B4627"/>
    <w:rsid w:val="004D62F1"/>
    <w:rsid w:val="0061771F"/>
    <w:rsid w:val="007B29BD"/>
    <w:rsid w:val="009D50FB"/>
    <w:rsid w:val="00A47FB9"/>
    <w:rsid w:val="00B15735"/>
    <w:rsid w:val="00B81FB6"/>
    <w:rsid w:val="00C13B2C"/>
    <w:rsid w:val="00C434E2"/>
    <w:rsid w:val="00D63FE4"/>
    <w:rsid w:val="00E6012A"/>
    <w:rsid w:val="00EE399B"/>
    <w:rsid w:val="00F84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7AB85"/>
  <w15:chartTrackingRefBased/>
  <w15:docId w15:val="{838AFF23-BE5B-4740-B9BD-4EAA6F3F4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399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B29B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4">
    <w:name w:val="List Paragraph"/>
    <w:basedOn w:val="a"/>
    <w:uiPriority w:val="34"/>
    <w:qFormat/>
    <w:rsid w:val="00D63FE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a5">
    <w:name w:val="footnote reference"/>
    <w:unhideWhenUsed/>
    <w:rsid w:val="0061771F"/>
    <w:rPr>
      <w:vertAlign w:val="superscript"/>
    </w:rPr>
  </w:style>
  <w:style w:type="character" w:styleId="a6">
    <w:name w:val="Strong"/>
    <w:uiPriority w:val="22"/>
    <w:qFormat/>
    <w:rsid w:val="0061771F"/>
    <w:rPr>
      <w:b/>
      <w:bCs/>
    </w:rPr>
  </w:style>
  <w:style w:type="paragraph" w:customStyle="1" w:styleId="a7">
    <w:name w:val="сноска"/>
    <w:basedOn w:val="a8"/>
    <w:link w:val="a9"/>
    <w:qFormat/>
    <w:rsid w:val="0061771F"/>
    <w:pPr>
      <w:contextualSpacing/>
    </w:pPr>
    <w:rPr>
      <w:rFonts w:ascii="Times New Roman" w:eastAsia="MS Mincho" w:hAnsi="Times New Roman"/>
      <w:sz w:val="24"/>
      <w:szCs w:val="24"/>
      <w:lang w:val="x-none"/>
    </w:rPr>
  </w:style>
  <w:style w:type="character" w:customStyle="1" w:styleId="a9">
    <w:name w:val="сноска Знак"/>
    <w:link w:val="a7"/>
    <w:rsid w:val="0061771F"/>
    <w:rPr>
      <w:rFonts w:ascii="Times New Roman" w:eastAsia="MS Mincho" w:hAnsi="Times New Roman" w:cs="Times New Roman"/>
      <w:sz w:val="24"/>
      <w:szCs w:val="24"/>
      <w:lang w:val="x-none" w:eastAsia="ru-RU"/>
    </w:rPr>
  </w:style>
  <w:style w:type="paragraph" w:styleId="a8">
    <w:name w:val="footnote text"/>
    <w:basedOn w:val="a"/>
    <w:link w:val="aa"/>
    <w:uiPriority w:val="99"/>
    <w:semiHidden/>
    <w:unhideWhenUsed/>
    <w:rsid w:val="0061771F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8"/>
    <w:uiPriority w:val="99"/>
    <w:semiHidden/>
    <w:rsid w:val="0061771F"/>
    <w:rPr>
      <w:rFonts w:ascii="Calibri" w:eastAsia="Times New Roman" w:hAnsi="Calibri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7CA48-42F1-46A7-AA46-214148201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17</Pages>
  <Words>3372</Words>
  <Characters>19227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1Cadmin</dc:creator>
  <cp:keywords/>
  <dc:description/>
  <cp:lastModifiedBy>Student</cp:lastModifiedBy>
  <cp:revision>3</cp:revision>
  <dcterms:created xsi:type="dcterms:W3CDTF">2023-12-13T20:29:00Z</dcterms:created>
  <dcterms:modified xsi:type="dcterms:W3CDTF">2023-12-15T11:27:00Z</dcterms:modified>
</cp:coreProperties>
</file>